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1AF" w14:textId="2582832A" w:rsidR="0024173B" w:rsidRPr="009D6A84" w:rsidRDefault="001D6AE2" w:rsidP="009D6A84">
      <w:pPr>
        <w:spacing w:line="360" w:lineRule="auto"/>
        <w:jc w:val="center"/>
        <w:rPr>
          <w:b/>
          <w:bCs/>
        </w:rPr>
      </w:pPr>
      <w:r w:rsidRPr="009D6A84">
        <w:rPr>
          <w:b/>
          <w:bCs/>
          <w:color w:val="404040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</w:r>
      <w:proofErr w:type="gramStart"/>
      <w:r w:rsidRPr="009D6A84">
        <w:rPr>
          <w:b/>
          <w:bCs/>
          <w:color w:val="404040"/>
          <w:shd w:val="clear" w:color="auto" w:fill="FFFFFF"/>
        </w:rPr>
        <w:t>М.В.</w:t>
      </w:r>
      <w:proofErr w:type="gramEnd"/>
      <w:r w:rsidR="008D55D2">
        <w:rPr>
          <w:b/>
          <w:bCs/>
          <w:color w:val="404040"/>
          <w:shd w:val="clear" w:color="auto" w:fill="FFFFFF"/>
        </w:rPr>
        <w:t xml:space="preserve"> </w:t>
      </w:r>
      <w:r w:rsidRPr="009D6A84">
        <w:rPr>
          <w:b/>
          <w:bCs/>
          <w:color w:val="404040"/>
          <w:shd w:val="clear" w:color="auto" w:fill="FFFFFF"/>
        </w:rPr>
        <w:t>Ломоносова»</w:t>
      </w:r>
    </w:p>
    <w:p w14:paraId="5D6A52DF" w14:textId="77777777" w:rsidR="001D6AE2" w:rsidRPr="009D6A84" w:rsidRDefault="001D6AE2" w:rsidP="009D6A84">
      <w:pPr>
        <w:spacing w:line="360" w:lineRule="auto"/>
        <w:jc w:val="center"/>
        <w:rPr>
          <w:b/>
          <w:bCs/>
        </w:rPr>
      </w:pPr>
    </w:p>
    <w:p w14:paraId="1E57AB81" w14:textId="77777777" w:rsidR="0024173B" w:rsidRPr="00081ABB" w:rsidRDefault="0024173B" w:rsidP="00081ABB">
      <w:pPr>
        <w:pStyle w:val="ad"/>
        <w:widowControl w:val="0"/>
        <w:spacing w:line="360" w:lineRule="auto"/>
        <w:ind w:firstLine="709"/>
        <w:jc w:val="both"/>
        <w:rPr>
          <w:b w:val="0"/>
          <w:bCs/>
          <w:sz w:val="24"/>
        </w:rPr>
      </w:pPr>
    </w:p>
    <w:p w14:paraId="245B410B" w14:textId="77777777" w:rsidR="0024173B" w:rsidRDefault="0024173B" w:rsidP="00081ABB">
      <w:pPr>
        <w:pStyle w:val="ad"/>
        <w:widowControl w:val="0"/>
        <w:spacing w:line="360" w:lineRule="auto"/>
        <w:ind w:firstLine="709"/>
        <w:jc w:val="both"/>
        <w:rPr>
          <w:b w:val="0"/>
          <w:bCs/>
          <w:sz w:val="24"/>
        </w:rPr>
      </w:pPr>
    </w:p>
    <w:p w14:paraId="042201BB" w14:textId="77777777" w:rsidR="009D6A84" w:rsidRPr="00081ABB" w:rsidRDefault="009D6A84" w:rsidP="00081ABB">
      <w:pPr>
        <w:pStyle w:val="ad"/>
        <w:widowControl w:val="0"/>
        <w:spacing w:line="360" w:lineRule="auto"/>
        <w:ind w:firstLine="709"/>
        <w:jc w:val="both"/>
        <w:rPr>
          <w:b w:val="0"/>
          <w:bCs/>
          <w:sz w:val="24"/>
        </w:rPr>
      </w:pPr>
    </w:p>
    <w:p w14:paraId="2C5D7FD5" w14:textId="77777777" w:rsidR="00081ABB" w:rsidRPr="00081ABB" w:rsidRDefault="00081ABB" w:rsidP="00081ABB">
      <w:pPr>
        <w:pStyle w:val="ad"/>
        <w:widowControl w:val="0"/>
        <w:spacing w:line="360" w:lineRule="auto"/>
        <w:jc w:val="both"/>
        <w:rPr>
          <w:b w:val="0"/>
          <w:bCs/>
          <w:sz w:val="24"/>
        </w:rPr>
      </w:pPr>
    </w:p>
    <w:p w14:paraId="1B73FD5E" w14:textId="77777777" w:rsidR="00137BB5" w:rsidRPr="00081ABB" w:rsidRDefault="00137BB5" w:rsidP="00081ABB">
      <w:pPr>
        <w:pStyle w:val="ad"/>
        <w:widowControl w:val="0"/>
        <w:spacing w:line="360" w:lineRule="auto"/>
        <w:ind w:firstLine="709"/>
        <w:jc w:val="both"/>
        <w:rPr>
          <w:b w:val="0"/>
          <w:bCs/>
          <w:sz w:val="24"/>
        </w:rPr>
      </w:pPr>
    </w:p>
    <w:p w14:paraId="4BCBC954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228E8365" w14:textId="77777777" w:rsidR="009D6A84" w:rsidRDefault="009D6A84" w:rsidP="009D6A84">
      <w:pPr>
        <w:widowControl w:val="0"/>
        <w:tabs>
          <w:tab w:val="right" w:leader="underscore" w:pos="8505"/>
        </w:tabs>
        <w:spacing w:line="360" w:lineRule="auto"/>
        <w:jc w:val="center"/>
        <w:rPr>
          <w:b/>
        </w:rPr>
      </w:pPr>
    </w:p>
    <w:p w14:paraId="63F76E9C" w14:textId="1A9007F8" w:rsidR="0024173B" w:rsidRPr="00081ABB" w:rsidRDefault="0024173B" w:rsidP="009D6A84">
      <w:pPr>
        <w:widowControl w:val="0"/>
        <w:tabs>
          <w:tab w:val="right" w:leader="underscore" w:pos="8505"/>
        </w:tabs>
        <w:spacing w:line="360" w:lineRule="auto"/>
        <w:jc w:val="center"/>
        <w:rPr>
          <w:b/>
        </w:rPr>
      </w:pPr>
      <w:r w:rsidRPr="00081ABB">
        <w:rPr>
          <w:b/>
        </w:rPr>
        <w:t>РАБОЧАЯ ПРОГРАММА</w:t>
      </w:r>
      <w:r w:rsidR="009D6A84">
        <w:rPr>
          <w:b/>
        </w:rPr>
        <w:t xml:space="preserve"> </w:t>
      </w:r>
      <w:r w:rsidR="00081ABB" w:rsidRPr="00081ABB">
        <w:rPr>
          <w:b/>
        </w:rPr>
        <w:t>МЕЖДИСЦИПЛИНАРНОГО КУРСА</w:t>
      </w:r>
    </w:p>
    <w:p w14:paraId="265B415F" w14:textId="77777777" w:rsidR="0024173B" w:rsidRPr="00081ABB" w:rsidRDefault="0024173B" w:rsidP="00081ABB">
      <w:pPr>
        <w:widowControl w:val="0"/>
        <w:tabs>
          <w:tab w:val="right" w:leader="underscore" w:pos="8505"/>
        </w:tabs>
        <w:spacing w:line="360" w:lineRule="auto"/>
        <w:jc w:val="center"/>
        <w:rPr>
          <w:b/>
        </w:rPr>
      </w:pPr>
    </w:p>
    <w:p w14:paraId="6D11859A" w14:textId="4E3D9C4B" w:rsidR="00F05203" w:rsidRPr="00081ABB" w:rsidRDefault="00F05203" w:rsidP="00081ABB">
      <w:pPr>
        <w:widowControl w:val="0"/>
        <w:spacing w:line="360" w:lineRule="auto"/>
        <w:jc w:val="center"/>
        <w:rPr>
          <w:b/>
        </w:rPr>
      </w:pPr>
      <w:r w:rsidRPr="00081ABB">
        <w:rPr>
          <w:b/>
        </w:rPr>
        <w:t>МЕДИЦИНСКОЕ ПРАВО</w:t>
      </w:r>
      <w:r w:rsidR="004B05BD">
        <w:rPr>
          <w:b/>
        </w:rPr>
        <w:t xml:space="preserve"> И БИОЭТИКА</w:t>
      </w:r>
    </w:p>
    <w:p w14:paraId="1C945186" w14:textId="77777777" w:rsidR="00F05203" w:rsidRPr="00081ABB" w:rsidRDefault="00F05203" w:rsidP="00081ABB">
      <w:pPr>
        <w:widowControl w:val="0"/>
        <w:spacing w:line="360" w:lineRule="auto"/>
        <w:ind w:firstLine="709"/>
        <w:jc w:val="both"/>
        <w:rPr>
          <w:b/>
        </w:rPr>
      </w:pPr>
    </w:p>
    <w:p w14:paraId="5BF6E10D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29249EB1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7CE8C683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0914841B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731CC4AA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31B1AB30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08012CFA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302732CF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6AD50DAE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0A7ACE4A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2448ACF3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131FA55F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4017DEBD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3BD3FFC1" w14:textId="77777777" w:rsidR="00081ABB" w:rsidRDefault="00081ABB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32A3D83C" w14:textId="77777777" w:rsidR="009D6A84" w:rsidRDefault="009D6A84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11BECA85" w14:textId="77777777" w:rsidR="009D6A84" w:rsidRDefault="009D6A84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4D13FD57" w14:textId="77777777" w:rsidR="009D6A84" w:rsidRDefault="009D6A84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56FF4893" w14:textId="77777777" w:rsidR="009D6A84" w:rsidRDefault="009D6A84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6EC8DF76" w14:textId="12EADBCF" w:rsidR="00FA2B07" w:rsidRPr="00081ABB" w:rsidRDefault="00BA30C9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  <w:r w:rsidRPr="00081ABB">
        <w:rPr>
          <w:bCs/>
        </w:rPr>
        <w:t>Трудоемкость дисциплины ___</w:t>
      </w:r>
      <w:r w:rsidR="00F05203" w:rsidRPr="00081ABB">
        <w:rPr>
          <w:bCs/>
        </w:rPr>
        <w:t>1</w:t>
      </w:r>
      <w:r w:rsidR="00FA2B07" w:rsidRPr="00081ABB">
        <w:rPr>
          <w:bCs/>
        </w:rPr>
        <w:t xml:space="preserve">___ </w:t>
      </w:r>
      <w:proofErr w:type="gramStart"/>
      <w:r w:rsidR="00FA2B07" w:rsidRPr="00081ABB">
        <w:rPr>
          <w:bCs/>
        </w:rPr>
        <w:t>зачетн</w:t>
      </w:r>
      <w:r w:rsidR="00F05203" w:rsidRPr="00081ABB">
        <w:rPr>
          <w:bCs/>
        </w:rPr>
        <w:t xml:space="preserve">ая </w:t>
      </w:r>
      <w:r w:rsidR="00FA2B07" w:rsidRPr="00081ABB">
        <w:rPr>
          <w:bCs/>
        </w:rPr>
        <w:t xml:space="preserve"> единиц</w:t>
      </w:r>
      <w:r w:rsidR="00F05203" w:rsidRPr="00081ABB">
        <w:rPr>
          <w:bCs/>
        </w:rPr>
        <w:t>а</w:t>
      </w:r>
      <w:proofErr w:type="gramEnd"/>
      <w:r w:rsidR="00081ABB" w:rsidRPr="00081ABB">
        <w:rPr>
          <w:bCs/>
        </w:rPr>
        <w:t xml:space="preserve"> (36 </w:t>
      </w:r>
      <w:proofErr w:type="spellStart"/>
      <w:r w:rsidR="00081ABB" w:rsidRPr="00081ABB">
        <w:rPr>
          <w:bCs/>
        </w:rPr>
        <w:t>ак.ч</w:t>
      </w:r>
      <w:proofErr w:type="spellEnd"/>
      <w:r w:rsidR="00081ABB" w:rsidRPr="00081ABB">
        <w:rPr>
          <w:bCs/>
        </w:rPr>
        <w:t>)</w:t>
      </w:r>
    </w:p>
    <w:p w14:paraId="2B3193CD" w14:textId="77777777" w:rsidR="00FA2B07" w:rsidRPr="00081ABB" w:rsidRDefault="00FA2B07" w:rsidP="00081ABB">
      <w:pPr>
        <w:widowControl w:val="0"/>
        <w:tabs>
          <w:tab w:val="right" w:leader="underscore" w:pos="8505"/>
        </w:tabs>
        <w:spacing w:line="360" w:lineRule="auto"/>
        <w:ind w:firstLine="709"/>
        <w:jc w:val="both"/>
        <w:rPr>
          <w:bCs/>
        </w:rPr>
      </w:pPr>
    </w:p>
    <w:p w14:paraId="3F6DCABB" w14:textId="25203D53" w:rsidR="00F05203" w:rsidRPr="00081ABB" w:rsidRDefault="00FA2B07" w:rsidP="00081ABB">
      <w:pPr>
        <w:pStyle w:val="af2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1ABB">
        <w:rPr>
          <w:rFonts w:ascii="Times New Roman" w:hAnsi="Times New Roman"/>
          <w:bCs/>
          <w:sz w:val="24"/>
          <w:szCs w:val="24"/>
        </w:rPr>
        <w:br w:type="page"/>
      </w:r>
      <w:r w:rsidR="0024173B" w:rsidRPr="00081ABB">
        <w:rPr>
          <w:rFonts w:ascii="Times New Roman" w:hAnsi="Times New Roman"/>
          <w:b/>
          <w:sz w:val="24"/>
          <w:szCs w:val="24"/>
        </w:rPr>
        <w:lastRenderedPageBreak/>
        <w:t>Ц</w:t>
      </w:r>
      <w:r w:rsidR="0024173B" w:rsidRPr="00081ABB">
        <w:rPr>
          <w:rFonts w:ascii="Times New Roman" w:hAnsi="Times New Roman"/>
          <w:b/>
          <w:bCs/>
          <w:sz w:val="24"/>
          <w:szCs w:val="24"/>
        </w:rPr>
        <w:t>ель и задачи освоения</w:t>
      </w:r>
      <w:r w:rsidR="00F05203" w:rsidRPr="00081ABB">
        <w:rPr>
          <w:rFonts w:ascii="Times New Roman" w:hAnsi="Times New Roman"/>
          <w:b/>
          <w:bCs/>
          <w:sz w:val="24"/>
          <w:szCs w:val="24"/>
        </w:rPr>
        <w:t xml:space="preserve"> курса</w:t>
      </w:r>
      <w:r w:rsidR="0024173B" w:rsidRPr="00081AB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9095CD" w14:textId="68A6DE08" w:rsidR="00B472D6" w:rsidRPr="00B472D6" w:rsidRDefault="00850239" w:rsidP="00B472D6">
      <w:pPr>
        <w:spacing w:line="360" w:lineRule="auto"/>
        <w:ind w:firstLine="709"/>
        <w:jc w:val="both"/>
        <w:rPr>
          <w:color w:val="22272F"/>
        </w:rPr>
      </w:pPr>
      <w:r w:rsidRPr="00081ABB">
        <w:rPr>
          <w:b/>
        </w:rPr>
        <w:t xml:space="preserve">Цель освоения </w:t>
      </w:r>
      <w:r w:rsidR="00614A81" w:rsidRPr="00081ABB">
        <w:rPr>
          <w:b/>
        </w:rPr>
        <w:t xml:space="preserve">курса </w:t>
      </w:r>
      <w:r w:rsidRPr="00081ABB">
        <w:t>состоит в формировании у будущего специалиста необходимого объема правовых знаний</w:t>
      </w:r>
      <w:r w:rsidR="00F05203" w:rsidRPr="00081ABB">
        <w:t xml:space="preserve"> в сфере охраны здоровья граждан в Российской Федерации</w:t>
      </w:r>
      <w:r w:rsidR="005F2AD2" w:rsidRPr="00081ABB">
        <w:t xml:space="preserve"> в целях реализации </w:t>
      </w:r>
      <w:r w:rsidR="005F2AD2" w:rsidRPr="00081ABB">
        <w:rPr>
          <w:color w:val="22272F"/>
        </w:rPr>
        <w:t>прав и обязанностей</w:t>
      </w:r>
      <w:r w:rsidR="00901AD5" w:rsidRPr="00081ABB">
        <w:rPr>
          <w:color w:val="22272F"/>
        </w:rPr>
        <w:t xml:space="preserve"> при получении медицинской помощи</w:t>
      </w:r>
      <w:r w:rsidR="00DE785A">
        <w:rPr>
          <w:color w:val="22272F"/>
        </w:rPr>
        <w:t xml:space="preserve">, </w:t>
      </w:r>
      <w:r w:rsidR="00614A81" w:rsidRPr="00081ABB">
        <w:t>а также повышение уровня правосознания и правовой культуры.</w:t>
      </w:r>
    </w:p>
    <w:p w14:paraId="55CCECFD" w14:textId="543B8CAC" w:rsidR="00DE785A" w:rsidRDefault="00614A81" w:rsidP="00DE785A">
      <w:pPr>
        <w:widowControl w:val="0"/>
        <w:tabs>
          <w:tab w:val="left" w:pos="698"/>
        </w:tabs>
        <w:spacing w:line="360" w:lineRule="auto"/>
        <w:ind w:firstLine="709"/>
        <w:jc w:val="both"/>
        <w:rPr>
          <w:b/>
        </w:rPr>
      </w:pPr>
      <w:r w:rsidRPr="00081ABB">
        <w:rPr>
          <w:b/>
        </w:rPr>
        <w:t>Задачи</w:t>
      </w:r>
      <w:r w:rsidR="00861A77" w:rsidRPr="00081ABB">
        <w:rPr>
          <w:b/>
        </w:rPr>
        <w:t xml:space="preserve"> курса</w:t>
      </w:r>
      <w:r w:rsidRPr="00081ABB">
        <w:rPr>
          <w:b/>
        </w:rPr>
        <w:t>:</w:t>
      </w:r>
    </w:p>
    <w:p w14:paraId="2CA18B7F" w14:textId="2AC800A1" w:rsidR="00614A81" w:rsidRPr="00081ABB" w:rsidRDefault="00614A81" w:rsidP="00DE785A">
      <w:pPr>
        <w:widowControl w:val="0"/>
        <w:tabs>
          <w:tab w:val="left" w:pos="698"/>
        </w:tabs>
        <w:spacing w:line="360" w:lineRule="auto"/>
        <w:ind w:firstLine="709"/>
        <w:jc w:val="both"/>
        <w:rPr>
          <w:b/>
        </w:rPr>
      </w:pPr>
      <w:r w:rsidRPr="00081ABB">
        <w:rPr>
          <w:b/>
        </w:rPr>
        <w:t xml:space="preserve">Знать:     </w:t>
      </w:r>
    </w:p>
    <w:p w14:paraId="55F554C1" w14:textId="30413797" w:rsidR="00861A77" w:rsidRPr="00DE785A" w:rsidRDefault="00861A77" w:rsidP="00DE785A">
      <w:pPr>
        <w:pStyle w:val="af2"/>
        <w:numPr>
          <w:ilvl w:val="0"/>
          <w:numId w:val="31"/>
        </w:numPr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DE785A">
        <w:rPr>
          <w:rFonts w:ascii="Times New Roman" w:hAnsi="Times New Roman"/>
          <w:sz w:val="24"/>
          <w:szCs w:val="24"/>
        </w:rPr>
        <w:t>историко-правовой анализ возникновения медицинского права, становления его отдельных правовых институтов, опыт развития и современную систему законодательства в сфере охраны здоровья;</w:t>
      </w:r>
    </w:p>
    <w:p w14:paraId="789EBACE" w14:textId="15768EB7" w:rsidR="003B6EA6" w:rsidRPr="00DE785A" w:rsidRDefault="003B6EA6" w:rsidP="00DE785A">
      <w:pPr>
        <w:pStyle w:val="af2"/>
        <w:numPr>
          <w:ilvl w:val="0"/>
          <w:numId w:val="31"/>
        </w:numPr>
        <w:spacing w:after="0" w:line="360" w:lineRule="auto"/>
        <w:ind w:left="0" w:firstLine="680"/>
        <w:jc w:val="both"/>
        <w:rPr>
          <w:rFonts w:ascii="Times New Roman" w:hAnsi="Times New Roman"/>
          <w:color w:val="22272F"/>
          <w:sz w:val="24"/>
          <w:szCs w:val="24"/>
        </w:rPr>
      </w:pPr>
      <w:r w:rsidRPr="00DE785A">
        <w:rPr>
          <w:rFonts w:ascii="Times New Roman" w:hAnsi="Times New Roman"/>
          <w:sz w:val="24"/>
          <w:szCs w:val="24"/>
        </w:rPr>
        <w:t xml:space="preserve">основные принципы охраны здоровья и </w:t>
      </w:r>
      <w:r w:rsidR="00861A77" w:rsidRPr="00DE785A">
        <w:rPr>
          <w:rFonts w:ascii="Times New Roman" w:hAnsi="Times New Roman"/>
          <w:sz w:val="24"/>
          <w:szCs w:val="24"/>
        </w:rPr>
        <w:t xml:space="preserve">правовые способы обеспечения гарантий реализации </w:t>
      </w:r>
      <w:r w:rsidR="00861A77" w:rsidRPr="00DE785A">
        <w:rPr>
          <w:rFonts w:ascii="Times New Roman" w:hAnsi="Times New Roman"/>
          <w:color w:val="22272F"/>
          <w:sz w:val="24"/>
          <w:szCs w:val="24"/>
        </w:rPr>
        <w:t xml:space="preserve">прав и обязанностей </w:t>
      </w:r>
      <w:r w:rsidR="00B72C9B" w:rsidRPr="00DE785A">
        <w:rPr>
          <w:rFonts w:ascii="Times New Roman" w:hAnsi="Times New Roman"/>
          <w:color w:val="22272F"/>
          <w:sz w:val="24"/>
          <w:szCs w:val="24"/>
        </w:rPr>
        <w:t xml:space="preserve">граждан </w:t>
      </w:r>
      <w:r w:rsidR="00861A77" w:rsidRPr="00DE785A">
        <w:rPr>
          <w:rFonts w:ascii="Times New Roman" w:hAnsi="Times New Roman"/>
          <w:color w:val="22272F"/>
          <w:sz w:val="24"/>
          <w:szCs w:val="24"/>
        </w:rPr>
        <w:t>в сфере охраны здоровья</w:t>
      </w:r>
      <w:r w:rsidR="00060A67">
        <w:rPr>
          <w:rFonts w:ascii="Times New Roman" w:hAnsi="Times New Roman"/>
          <w:color w:val="22272F"/>
          <w:sz w:val="24"/>
          <w:szCs w:val="24"/>
        </w:rPr>
        <w:t xml:space="preserve">; </w:t>
      </w:r>
    </w:p>
    <w:p w14:paraId="78250D3C" w14:textId="0879A713" w:rsidR="000E7C4D" w:rsidRPr="00DE785A" w:rsidRDefault="003B6EA6" w:rsidP="00DE785A">
      <w:pPr>
        <w:pStyle w:val="af2"/>
        <w:numPr>
          <w:ilvl w:val="0"/>
          <w:numId w:val="31"/>
        </w:numPr>
        <w:spacing w:after="0" w:line="360" w:lineRule="auto"/>
        <w:ind w:left="0"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785A">
        <w:rPr>
          <w:rFonts w:ascii="Times New Roman" w:hAnsi="Times New Roman"/>
          <w:color w:val="000000" w:themeColor="text1"/>
          <w:sz w:val="24"/>
          <w:szCs w:val="24"/>
        </w:rPr>
        <w:t>особенности правового статуса отдельных групп населения в сфере охраны здоровья: права несовершеннолетних, беременных женщин; прав лиц, страдающих психическими расстройствами, редкими (</w:t>
      </w:r>
      <w:proofErr w:type="spellStart"/>
      <w:r w:rsidRPr="00DE785A">
        <w:rPr>
          <w:rFonts w:ascii="Times New Roman" w:hAnsi="Times New Roman"/>
          <w:color w:val="000000" w:themeColor="text1"/>
          <w:sz w:val="24"/>
          <w:szCs w:val="24"/>
        </w:rPr>
        <w:t>орфанными</w:t>
      </w:r>
      <w:proofErr w:type="spellEnd"/>
      <w:r w:rsidRPr="00DE785A">
        <w:rPr>
          <w:rFonts w:ascii="Times New Roman" w:hAnsi="Times New Roman"/>
          <w:color w:val="000000" w:themeColor="text1"/>
          <w:sz w:val="24"/>
          <w:szCs w:val="24"/>
        </w:rPr>
        <w:t>) заболеваниями; права онкологических больных, ВИЧ-инфицированных и т.д.</w:t>
      </w:r>
      <w:r w:rsidR="00060A6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D5D5562" w14:textId="51BB0F64" w:rsidR="000E7C4D" w:rsidRPr="00DE785A" w:rsidRDefault="00060A67" w:rsidP="00DE785A">
      <w:pPr>
        <w:pStyle w:val="af2"/>
        <w:numPr>
          <w:ilvl w:val="0"/>
          <w:numId w:val="31"/>
        </w:numPr>
        <w:spacing w:after="0" w:line="360" w:lineRule="auto"/>
        <w:ind w:left="0"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</w:t>
      </w:r>
      <w:r w:rsidR="000E7C4D" w:rsidRPr="00DE785A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0E7C4D" w:rsidRPr="00DE785A">
        <w:rPr>
          <w:rFonts w:ascii="Times New Roman" w:hAnsi="Times New Roman"/>
          <w:sz w:val="24"/>
          <w:szCs w:val="24"/>
        </w:rPr>
        <w:t xml:space="preserve"> контроля в сфере охраны здоровья, </w:t>
      </w:r>
      <w:r w:rsidR="00B472D6">
        <w:rPr>
          <w:rFonts w:ascii="Times New Roman" w:hAnsi="Times New Roman"/>
          <w:sz w:val="24"/>
          <w:szCs w:val="24"/>
        </w:rPr>
        <w:t xml:space="preserve">юридическую </w:t>
      </w:r>
      <w:r w:rsidR="000E7C4D" w:rsidRPr="00DE785A">
        <w:rPr>
          <w:rFonts w:ascii="Times New Roman" w:hAnsi="Times New Roman"/>
          <w:sz w:val="24"/>
          <w:szCs w:val="24"/>
        </w:rPr>
        <w:t xml:space="preserve">ответственность за нарушения </w:t>
      </w:r>
      <w:r>
        <w:rPr>
          <w:rFonts w:ascii="Times New Roman" w:hAnsi="Times New Roman"/>
          <w:sz w:val="24"/>
          <w:szCs w:val="24"/>
        </w:rPr>
        <w:t>в сфере здравоохранения</w:t>
      </w:r>
      <w:r w:rsidR="00B472D6">
        <w:rPr>
          <w:rFonts w:ascii="Times New Roman" w:hAnsi="Times New Roman"/>
          <w:sz w:val="24"/>
          <w:szCs w:val="24"/>
        </w:rPr>
        <w:t>;</w:t>
      </w:r>
    </w:p>
    <w:p w14:paraId="57F9F8D2" w14:textId="104A5010" w:rsidR="000E7C4D" w:rsidRPr="00DE785A" w:rsidRDefault="003B6EA6" w:rsidP="00DE785A">
      <w:pPr>
        <w:pStyle w:val="af2"/>
        <w:numPr>
          <w:ilvl w:val="0"/>
          <w:numId w:val="31"/>
        </w:numPr>
        <w:spacing w:after="0" w:line="360" w:lineRule="auto"/>
        <w:ind w:left="0"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785A">
        <w:rPr>
          <w:rFonts w:ascii="Times New Roman" w:hAnsi="Times New Roman"/>
          <w:color w:val="000000" w:themeColor="text1"/>
          <w:sz w:val="24"/>
          <w:szCs w:val="24"/>
        </w:rPr>
        <w:t>законодательно</w:t>
      </w:r>
      <w:r w:rsidR="000E7C4D" w:rsidRPr="00DE785A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DE785A">
        <w:rPr>
          <w:rFonts w:ascii="Times New Roman" w:hAnsi="Times New Roman"/>
          <w:color w:val="000000" w:themeColor="text1"/>
          <w:sz w:val="24"/>
          <w:szCs w:val="24"/>
        </w:rPr>
        <w:t xml:space="preserve"> регулировани</w:t>
      </w:r>
      <w:r w:rsidR="000E7C4D" w:rsidRPr="00DE785A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DE785A">
        <w:rPr>
          <w:rFonts w:ascii="Times New Roman" w:hAnsi="Times New Roman"/>
          <w:color w:val="000000" w:themeColor="text1"/>
          <w:sz w:val="24"/>
          <w:szCs w:val="24"/>
        </w:rPr>
        <w:t xml:space="preserve"> внедрения цифровых технологий в здравоохранение: информатизация здравоохранения, телемедицина, проблема безопасного хранения медицинских и персональных данных и др.</w:t>
      </w:r>
      <w:r w:rsidR="00B472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0B2BE5F" w14:textId="0F40ACDD" w:rsidR="003B6EA6" w:rsidRPr="00060A67" w:rsidRDefault="000E7C4D" w:rsidP="00060A67">
      <w:pPr>
        <w:pStyle w:val="af2"/>
        <w:numPr>
          <w:ilvl w:val="0"/>
          <w:numId w:val="31"/>
        </w:numPr>
        <w:spacing w:after="0" w:line="360" w:lineRule="auto"/>
        <w:ind w:left="0" w:firstLine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785A">
        <w:rPr>
          <w:rFonts w:ascii="Times New Roman" w:hAnsi="Times New Roman"/>
          <w:color w:val="000000" w:themeColor="text1"/>
          <w:sz w:val="24"/>
          <w:szCs w:val="24"/>
        </w:rPr>
        <w:t>правовые и этические проблемы клинической медицины: донорства и трансплантации органов и тканей человека; применение вспомогательных репродуктивных технологий; обращение биомедицинских клеточных продуктов в Российской Федерации.</w:t>
      </w:r>
    </w:p>
    <w:p w14:paraId="20E2B04A" w14:textId="2B95A2EC" w:rsidR="003B6EA6" w:rsidRPr="00060A67" w:rsidRDefault="00FC6DFF" w:rsidP="00081ABB">
      <w:pPr>
        <w:spacing w:line="360" w:lineRule="auto"/>
        <w:ind w:firstLine="709"/>
        <w:jc w:val="both"/>
        <w:rPr>
          <w:b/>
          <w:bCs/>
        </w:rPr>
      </w:pPr>
      <w:r w:rsidRPr="00060A67">
        <w:rPr>
          <w:b/>
          <w:bCs/>
        </w:rPr>
        <w:t xml:space="preserve">Уметь: </w:t>
      </w:r>
    </w:p>
    <w:p w14:paraId="63A84940" w14:textId="42CB5E16" w:rsidR="00FC6DFF" w:rsidRPr="00B472D6" w:rsidRDefault="008D5D64" w:rsidP="00B472D6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C6DFF" w:rsidRPr="00B472D6">
        <w:rPr>
          <w:rFonts w:ascii="Times New Roman" w:hAnsi="Times New Roman"/>
          <w:sz w:val="24"/>
          <w:szCs w:val="24"/>
        </w:rPr>
        <w:t xml:space="preserve">спользовать правовые знания для самостоятельного </w:t>
      </w:r>
      <w:r w:rsidR="008D739F" w:rsidRPr="00B472D6">
        <w:rPr>
          <w:rFonts w:ascii="Times New Roman" w:hAnsi="Times New Roman"/>
          <w:sz w:val="24"/>
          <w:szCs w:val="24"/>
        </w:rPr>
        <w:t>принятия правомерных</w:t>
      </w:r>
      <w:r w:rsidR="00FC6DFF" w:rsidRPr="00B472D6">
        <w:rPr>
          <w:rFonts w:ascii="Times New Roman" w:hAnsi="Times New Roman"/>
          <w:sz w:val="24"/>
          <w:szCs w:val="24"/>
        </w:rPr>
        <w:t xml:space="preserve"> решений </w:t>
      </w:r>
      <w:r w:rsidR="008D739F" w:rsidRPr="00B472D6">
        <w:rPr>
          <w:rFonts w:ascii="Times New Roman" w:hAnsi="Times New Roman"/>
          <w:sz w:val="24"/>
          <w:szCs w:val="24"/>
        </w:rPr>
        <w:t>в практических</w:t>
      </w:r>
      <w:r w:rsidR="00FC6DFF" w:rsidRPr="00B472D6">
        <w:rPr>
          <w:rFonts w:ascii="Times New Roman" w:hAnsi="Times New Roman"/>
          <w:sz w:val="24"/>
          <w:szCs w:val="24"/>
        </w:rPr>
        <w:t xml:space="preserve"> ситуациях, возникающих при реализации правоотношений в сфере охраны здоровья</w:t>
      </w:r>
      <w:r w:rsidR="00B472D6" w:rsidRPr="00B472D6">
        <w:rPr>
          <w:rFonts w:ascii="Times New Roman" w:hAnsi="Times New Roman"/>
          <w:sz w:val="24"/>
          <w:szCs w:val="24"/>
        </w:rPr>
        <w:t>;</w:t>
      </w:r>
    </w:p>
    <w:p w14:paraId="470EC057" w14:textId="0EB4AF61" w:rsidR="00235010" w:rsidRPr="00B472D6" w:rsidRDefault="008D5D64" w:rsidP="00B472D6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C6DFF" w:rsidRPr="00B472D6">
        <w:rPr>
          <w:rFonts w:ascii="Times New Roman" w:hAnsi="Times New Roman"/>
          <w:sz w:val="24"/>
          <w:szCs w:val="24"/>
        </w:rPr>
        <w:t xml:space="preserve">ценить и минимизировать риски </w:t>
      </w:r>
      <w:r w:rsidR="00235010" w:rsidRPr="00B472D6">
        <w:rPr>
          <w:rFonts w:ascii="Times New Roman" w:hAnsi="Times New Roman"/>
          <w:sz w:val="24"/>
          <w:szCs w:val="24"/>
        </w:rPr>
        <w:t>возникновения юридической ответственности при реализации правоотношений в сфере охраны здоровья</w:t>
      </w:r>
      <w:r w:rsidR="00B472D6">
        <w:rPr>
          <w:rFonts w:ascii="Times New Roman" w:hAnsi="Times New Roman"/>
          <w:sz w:val="24"/>
          <w:szCs w:val="24"/>
        </w:rPr>
        <w:t>;</w:t>
      </w:r>
      <w:r w:rsidR="00235010" w:rsidRPr="00B472D6">
        <w:rPr>
          <w:rFonts w:ascii="Times New Roman" w:hAnsi="Times New Roman"/>
          <w:sz w:val="24"/>
          <w:szCs w:val="24"/>
        </w:rPr>
        <w:t xml:space="preserve"> </w:t>
      </w:r>
    </w:p>
    <w:p w14:paraId="0E47E475" w14:textId="03ABD2A3" w:rsidR="008D739F" w:rsidRPr="00B472D6" w:rsidRDefault="008D5D64" w:rsidP="00B472D6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35010" w:rsidRPr="00B472D6">
        <w:rPr>
          <w:rFonts w:ascii="Times New Roman" w:hAnsi="Times New Roman"/>
          <w:sz w:val="24"/>
          <w:szCs w:val="24"/>
        </w:rPr>
        <w:t>ользоваться информационно-правовыми ресурсами и информационными технологиями для поиска правовой информации в сфере охраны здоровья</w:t>
      </w:r>
      <w:r w:rsidR="0056572E">
        <w:rPr>
          <w:rFonts w:ascii="Times New Roman" w:hAnsi="Times New Roman"/>
          <w:sz w:val="24"/>
          <w:szCs w:val="24"/>
        </w:rPr>
        <w:t>.</w:t>
      </w:r>
    </w:p>
    <w:p w14:paraId="76152F9B" w14:textId="77777777" w:rsidR="008D739F" w:rsidRPr="00081ABB" w:rsidRDefault="008D739F" w:rsidP="00081ABB">
      <w:pPr>
        <w:spacing w:line="360" w:lineRule="auto"/>
        <w:ind w:firstLine="709"/>
        <w:jc w:val="both"/>
        <w:rPr>
          <w:b/>
        </w:rPr>
      </w:pPr>
      <w:r w:rsidRPr="00081ABB">
        <w:rPr>
          <w:b/>
        </w:rPr>
        <w:t>Владеть:</w:t>
      </w:r>
    </w:p>
    <w:p w14:paraId="25D03829" w14:textId="623F3207" w:rsidR="008D739F" w:rsidRPr="0056572E" w:rsidRDefault="008D5D64" w:rsidP="0056572E">
      <w:pPr>
        <w:pStyle w:val="af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D739F" w:rsidRPr="0056572E">
        <w:rPr>
          <w:rFonts w:ascii="Times New Roman" w:hAnsi="Times New Roman"/>
          <w:sz w:val="24"/>
          <w:szCs w:val="24"/>
        </w:rPr>
        <w:t>авыками работы с правовой и методической литературой, регулирующими правоотношения в сфере охраны здоровья;</w:t>
      </w:r>
    </w:p>
    <w:p w14:paraId="4007311F" w14:textId="18A65358" w:rsidR="008D739F" w:rsidRPr="0056572E" w:rsidRDefault="008D5D64" w:rsidP="0056572E">
      <w:pPr>
        <w:pStyle w:val="af2"/>
        <w:widowControl w:val="0"/>
        <w:numPr>
          <w:ilvl w:val="0"/>
          <w:numId w:val="3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8D739F" w:rsidRPr="0056572E">
        <w:rPr>
          <w:rFonts w:ascii="Times New Roman" w:hAnsi="Times New Roman"/>
          <w:sz w:val="24"/>
          <w:szCs w:val="24"/>
        </w:rPr>
        <w:t>авыками составления правовых документов при реализации прав и обязанностей в сфере здравоохранения</w:t>
      </w:r>
      <w:r w:rsidR="0056572E">
        <w:rPr>
          <w:rFonts w:ascii="Times New Roman" w:hAnsi="Times New Roman"/>
          <w:sz w:val="24"/>
          <w:szCs w:val="24"/>
        </w:rPr>
        <w:t>;</w:t>
      </w:r>
    </w:p>
    <w:p w14:paraId="78CC1485" w14:textId="62261A45" w:rsidR="008D739F" w:rsidRPr="0056572E" w:rsidRDefault="008D5D64" w:rsidP="0056572E">
      <w:pPr>
        <w:pStyle w:val="af2"/>
        <w:widowControl w:val="0"/>
        <w:numPr>
          <w:ilvl w:val="0"/>
          <w:numId w:val="3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D739F" w:rsidRPr="0056572E">
        <w:rPr>
          <w:rFonts w:ascii="Times New Roman" w:hAnsi="Times New Roman"/>
          <w:sz w:val="24"/>
          <w:szCs w:val="24"/>
        </w:rPr>
        <w:t>лгоритмом правовых действий по защите законных прав в сфере охраны здоровья</w:t>
      </w:r>
      <w:r w:rsidR="0056572E">
        <w:rPr>
          <w:rFonts w:ascii="Times New Roman" w:hAnsi="Times New Roman"/>
          <w:sz w:val="24"/>
          <w:szCs w:val="24"/>
        </w:rPr>
        <w:t>;</w:t>
      </w:r>
    </w:p>
    <w:p w14:paraId="3D969218" w14:textId="7B6DE93A" w:rsidR="008D739F" w:rsidRPr="0056572E" w:rsidRDefault="008D5D64" w:rsidP="0056572E">
      <w:pPr>
        <w:pStyle w:val="af2"/>
        <w:widowControl w:val="0"/>
        <w:numPr>
          <w:ilvl w:val="0"/>
          <w:numId w:val="3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D739F" w:rsidRPr="0056572E">
        <w:rPr>
          <w:rFonts w:ascii="Times New Roman" w:hAnsi="Times New Roman"/>
          <w:sz w:val="24"/>
          <w:szCs w:val="24"/>
        </w:rPr>
        <w:t xml:space="preserve">авыками минимизации правовых рисков и предупреждению судебных </w:t>
      </w:r>
      <w:proofErr w:type="gramStart"/>
      <w:r w:rsidR="008D739F" w:rsidRPr="0056572E">
        <w:rPr>
          <w:rFonts w:ascii="Times New Roman" w:hAnsi="Times New Roman"/>
          <w:sz w:val="24"/>
          <w:szCs w:val="24"/>
        </w:rPr>
        <w:t>споров  при</w:t>
      </w:r>
      <w:proofErr w:type="gramEnd"/>
      <w:r w:rsidR="008D739F" w:rsidRPr="0056572E">
        <w:rPr>
          <w:rFonts w:ascii="Times New Roman" w:hAnsi="Times New Roman"/>
          <w:sz w:val="24"/>
          <w:szCs w:val="24"/>
        </w:rPr>
        <w:t xml:space="preserve"> реализации правоотношений в сфере охраны здоровья</w:t>
      </w:r>
    </w:p>
    <w:p w14:paraId="7070B430" w14:textId="1735BC10" w:rsidR="007B3044" w:rsidRPr="0056572E" w:rsidRDefault="007B3044" w:rsidP="0056572E">
      <w:pPr>
        <w:widowControl w:val="0"/>
        <w:spacing w:line="360" w:lineRule="auto"/>
        <w:ind w:firstLine="709"/>
        <w:jc w:val="both"/>
        <w:rPr>
          <w:b/>
        </w:rPr>
      </w:pPr>
    </w:p>
    <w:p w14:paraId="2EBD8EF9" w14:textId="06910BDE" w:rsidR="007B3044" w:rsidRPr="0056572E" w:rsidRDefault="0056572E" w:rsidP="0056572E">
      <w:pPr>
        <w:pStyle w:val="af2"/>
        <w:widowControl w:val="0"/>
        <w:tabs>
          <w:tab w:val="right" w:leader="underscore" w:pos="9639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6572E">
        <w:rPr>
          <w:rFonts w:ascii="Times New Roman" w:hAnsi="Times New Roman"/>
          <w:b/>
          <w:sz w:val="24"/>
          <w:szCs w:val="24"/>
        </w:rPr>
        <w:t>1.</w:t>
      </w:r>
      <w:r w:rsidR="007B3044" w:rsidRPr="0056572E">
        <w:rPr>
          <w:rFonts w:ascii="Times New Roman" w:hAnsi="Times New Roman"/>
          <w:b/>
          <w:sz w:val="24"/>
          <w:szCs w:val="24"/>
        </w:rPr>
        <w:t xml:space="preserve">Распределение трудоемкости </w:t>
      </w:r>
      <w:r w:rsidR="008D739F" w:rsidRPr="0056572E">
        <w:rPr>
          <w:rFonts w:ascii="Times New Roman" w:hAnsi="Times New Roman"/>
          <w:b/>
          <w:sz w:val="24"/>
          <w:szCs w:val="24"/>
        </w:rPr>
        <w:t xml:space="preserve">курса </w:t>
      </w:r>
      <w:r w:rsidR="007B3044" w:rsidRPr="0056572E">
        <w:rPr>
          <w:rFonts w:ascii="Times New Roman" w:hAnsi="Times New Roman"/>
          <w:b/>
          <w:sz w:val="24"/>
          <w:szCs w:val="24"/>
        </w:rPr>
        <w:t>и видов учебной работы:</w:t>
      </w:r>
    </w:p>
    <w:p w14:paraId="332BEF1F" w14:textId="77777777" w:rsidR="008D739F" w:rsidRPr="00081ABB" w:rsidRDefault="008D739F" w:rsidP="00081ABB">
      <w:pPr>
        <w:widowControl w:val="0"/>
        <w:tabs>
          <w:tab w:val="right" w:leader="underscore" w:pos="9639"/>
        </w:tabs>
        <w:spacing w:line="360" w:lineRule="auto"/>
        <w:ind w:firstLine="709"/>
        <w:jc w:val="both"/>
        <w:rPr>
          <w:bCs/>
        </w:rPr>
      </w:pPr>
    </w:p>
    <w:tbl>
      <w:tblPr>
        <w:tblStyle w:val="af9"/>
        <w:tblW w:w="0" w:type="auto"/>
        <w:tblInd w:w="-572" w:type="dxa"/>
        <w:tblLook w:val="04A0" w:firstRow="1" w:lastRow="0" w:firstColumn="1" w:lastColumn="0" w:noHBand="0" w:noVBand="1"/>
      </w:tblPr>
      <w:tblGrid>
        <w:gridCol w:w="5244"/>
        <w:gridCol w:w="4673"/>
      </w:tblGrid>
      <w:tr w:rsidR="008D739F" w:rsidRPr="00081ABB" w14:paraId="5E04427D" w14:textId="77777777" w:rsidTr="0056572E">
        <w:tc>
          <w:tcPr>
            <w:tcW w:w="5244" w:type="dxa"/>
          </w:tcPr>
          <w:p w14:paraId="35EA3D0B" w14:textId="1C8B8242" w:rsidR="008D739F" w:rsidRPr="0056572E" w:rsidRDefault="008D739F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/>
              </w:rPr>
            </w:pPr>
            <w:r w:rsidRPr="0056572E">
              <w:rPr>
                <w:b/>
              </w:rPr>
              <w:t>Вид учебной работы</w:t>
            </w:r>
          </w:p>
        </w:tc>
        <w:tc>
          <w:tcPr>
            <w:tcW w:w="4673" w:type="dxa"/>
          </w:tcPr>
          <w:p w14:paraId="7634AE01" w14:textId="5D4DDBDB" w:rsidR="008D739F" w:rsidRPr="0056572E" w:rsidRDefault="008D739F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/>
              </w:rPr>
            </w:pPr>
            <w:r w:rsidRPr="0056572E">
              <w:rPr>
                <w:b/>
              </w:rPr>
              <w:t>Трудоемкость (</w:t>
            </w:r>
            <w:proofErr w:type="spellStart"/>
            <w:proofErr w:type="gramStart"/>
            <w:r w:rsidRPr="0056572E">
              <w:rPr>
                <w:b/>
              </w:rPr>
              <w:t>ак.ч</w:t>
            </w:r>
            <w:proofErr w:type="spellEnd"/>
            <w:proofErr w:type="gramEnd"/>
            <w:r w:rsidRPr="0056572E">
              <w:rPr>
                <w:b/>
              </w:rPr>
              <w:t>)</w:t>
            </w:r>
          </w:p>
        </w:tc>
      </w:tr>
      <w:tr w:rsidR="008D739F" w:rsidRPr="00081ABB" w14:paraId="1EA0B5C3" w14:textId="77777777" w:rsidTr="0056572E">
        <w:tc>
          <w:tcPr>
            <w:tcW w:w="5244" w:type="dxa"/>
          </w:tcPr>
          <w:p w14:paraId="6477A56D" w14:textId="07677337" w:rsidR="008D739F" w:rsidRPr="00081ABB" w:rsidRDefault="008D739F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Cs/>
              </w:rPr>
            </w:pPr>
            <w:r w:rsidRPr="00081ABB">
              <w:rPr>
                <w:bCs/>
              </w:rPr>
              <w:t>Аудиторная работа</w:t>
            </w:r>
          </w:p>
        </w:tc>
        <w:tc>
          <w:tcPr>
            <w:tcW w:w="4673" w:type="dxa"/>
          </w:tcPr>
          <w:p w14:paraId="5D1235A4" w14:textId="570B1573" w:rsidR="008D739F" w:rsidRPr="00081ABB" w:rsidRDefault="008D739F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Cs/>
              </w:rPr>
            </w:pPr>
            <w:r w:rsidRPr="00081ABB">
              <w:rPr>
                <w:bCs/>
              </w:rPr>
              <w:t xml:space="preserve">24 </w:t>
            </w:r>
          </w:p>
        </w:tc>
      </w:tr>
      <w:tr w:rsidR="008D739F" w:rsidRPr="00081ABB" w14:paraId="00FBEF91" w14:textId="77777777" w:rsidTr="0056572E">
        <w:tc>
          <w:tcPr>
            <w:tcW w:w="5244" w:type="dxa"/>
          </w:tcPr>
          <w:p w14:paraId="1669C3DF" w14:textId="3CA77C38" w:rsidR="008D739F" w:rsidRPr="00081ABB" w:rsidRDefault="008D739F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Cs/>
              </w:rPr>
            </w:pPr>
            <w:r w:rsidRPr="00081ABB">
              <w:rPr>
                <w:bCs/>
              </w:rPr>
              <w:t>Лекции</w:t>
            </w:r>
          </w:p>
        </w:tc>
        <w:tc>
          <w:tcPr>
            <w:tcW w:w="4673" w:type="dxa"/>
          </w:tcPr>
          <w:p w14:paraId="728C072B" w14:textId="7AE89658" w:rsidR="008D739F" w:rsidRPr="00081ABB" w:rsidRDefault="00AD1653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Cs/>
              </w:rPr>
            </w:pPr>
            <w:r w:rsidRPr="00081ABB">
              <w:rPr>
                <w:bCs/>
              </w:rPr>
              <w:t>10</w:t>
            </w:r>
          </w:p>
        </w:tc>
      </w:tr>
      <w:tr w:rsidR="008D739F" w:rsidRPr="00081ABB" w14:paraId="36C39B4C" w14:textId="77777777" w:rsidTr="0056572E">
        <w:tc>
          <w:tcPr>
            <w:tcW w:w="5244" w:type="dxa"/>
          </w:tcPr>
          <w:p w14:paraId="5C223337" w14:textId="3CAE8A61" w:rsidR="008D739F" w:rsidRPr="00081ABB" w:rsidRDefault="008D739F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Cs/>
              </w:rPr>
            </w:pPr>
            <w:r w:rsidRPr="00081ABB">
              <w:rPr>
                <w:bCs/>
              </w:rPr>
              <w:t>Практические занятия</w:t>
            </w:r>
          </w:p>
        </w:tc>
        <w:tc>
          <w:tcPr>
            <w:tcW w:w="4673" w:type="dxa"/>
          </w:tcPr>
          <w:p w14:paraId="27139EE6" w14:textId="75B13B25" w:rsidR="008D739F" w:rsidRPr="00081ABB" w:rsidRDefault="00AD1653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Cs/>
              </w:rPr>
            </w:pPr>
            <w:r w:rsidRPr="00081ABB">
              <w:rPr>
                <w:bCs/>
              </w:rPr>
              <w:t>10</w:t>
            </w:r>
          </w:p>
        </w:tc>
      </w:tr>
      <w:tr w:rsidR="008D739F" w:rsidRPr="00081ABB" w14:paraId="5EBC3C89" w14:textId="77777777" w:rsidTr="0056572E">
        <w:tc>
          <w:tcPr>
            <w:tcW w:w="5244" w:type="dxa"/>
          </w:tcPr>
          <w:p w14:paraId="09297FDD" w14:textId="7E30406E" w:rsidR="008D739F" w:rsidRPr="00081ABB" w:rsidRDefault="008D739F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Cs/>
              </w:rPr>
            </w:pPr>
            <w:r w:rsidRPr="00081ABB">
              <w:rPr>
                <w:bCs/>
              </w:rPr>
              <w:t>Самостоятельная работа</w:t>
            </w:r>
          </w:p>
        </w:tc>
        <w:tc>
          <w:tcPr>
            <w:tcW w:w="4673" w:type="dxa"/>
          </w:tcPr>
          <w:p w14:paraId="181AFF2E" w14:textId="2A779D1C" w:rsidR="008D739F" w:rsidRPr="00081ABB" w:rsidRDefault="00AD1653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Cs/>
              </w:rPr>
            </w:pPr>
            <w:r w:rsidRPr="00081ABB">
              <w:rPr>
                <w:bCs/>
              </w:rPr>
              <w:t>12</w:t>
            </w:r>
          </w:p>
        </w:tc>
      </w:tr>
      <w:tr w:rsidR="008D739F" w:rsidRPr="00081ABB" w14:paraId="3EAC704B" w14:textId="77777777" w:rsidTr="0056572E">
        <w:tc>
          <w:tcPr>
            <w:tcW w:w="5244" w:type="dxa"/>
          </w:tcPr>
          <w:p w14:paraId="724924BF" w14:textId="360CEE0D" w:rsidR="008D739F" w:rsidRPr="00081ABB" w:rsidRDefault="008D739F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Cs/>
              </w:rPr>
            </w:pPr>
            <w:r w:rsidRPr="00081ABB">
              <w:rPr>
                <w:bCs/>
              </w:rPr>
              <w:t>Итоговая аттестация</w:t>
            </w:r>
          </w:p>
        </w:tc>
        <w:tc>
          <w:tcPr>
            <w:tcW w:w="4673" w:type="dxa"/>
          </w:tcPr>
          <w:p w14:paraId="7B13B8FB" w14:textId="65F6ECB4" w:rsidR="008D739F" w:rsidRPr="00081ABB" w:rsidRDefault="00AD1653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Cs/>
              </w:rPr>
            </w:pPr>
            <w:r w:rsidRPr="00081ABB">
              <w:rPr>
                <w:bCs/>
              </w:rPr>
              <w:t>4</w:t>
            </w:r>
          </w:p>
        </w:tc>
      </w:tr>
      <w:tr w:rsidR="00AD1653" w:rsidRPr="0056572E" w14:paraId="5AB98574" w14:textId="77777777" w:rsidTr="0056572E">
        <w:tc>
          <w:tcPr>
            <w:tcW w:w="5244" w:type="dxa"/>
          </w:tcPr>
          <w:p w14:paraId="1B85112C" w14:textId="4746A8DA" w:rsidR="00AD1653" w:rsidRPr="0056572E" w:rsidRDefault="00AD1653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/>
              </w:rPr>
            </w:pPr>
            <w:r w:rsidRPr="0056572E">
              <w:rPr>
                <w:b/>
              </w:rPr>
              <w:t>Всего</w:t>
            </w:r>
          </w:p>
        </w:tc>
        <w:tc>
          <w:tcPr>
            <w:tcW w:w="4673" w:type="dxa"/>
          </w:tcPr>
          <w:p w14:paraId="5AF0960E" w14:textId="3630546C" w:rsidR="00AD1653" w:rsidRPr="0056572E" w:rsidRDefault="00AD1653" w:rsidP="00081ABB">
            <w:pPr>
              <w:widowControl w:val="0"/>
              <w:tabs>
                <w:tab w:val="right" w:leader="underscore" w:pos="9639"/>
              </w:tabs>
              <w:spacing w:line="360" w:lineRule="auto"/>
              <w:ind w:firstLine="709"/>
              <w:jc w:val="both"/>
              <w:rPr>
                <w:b/>
              </w:rPr>
            </w:pPr>
            <w:r w:rsidRPr="0056572E">
              <w:rPr>
                <w:b/>
              </w:rPr>
              <w:t>36</w:t>
            </w:r>
          </w:p>
        </w:tc>
      </w:tr>
    </w:tbl>
    <w:p w14:paraId="7543579E" w14:textId="77777777" w:rsidR="008D739F" w:rsidRPr="0056572E" w:rsidRDefault="008D739F" w:rsidP="00081ABB">
      <w:pPr>
        <w:widowControl w:val="0"/>
        <w:tabs>
          <w:tab w:val="right" w:leader="underscore" w:pos="9639"/>
        </w:tabs>
        <w:spacing w:line="360" w:lineRule="auto"/>
        <w:ind w:firstLine="709"/>
        <w:jc w:val="both"/>
        <w:rPr>
          <w:b/>
        </w:rPr>
      </w:pPr>
    </w:p>
    <w:p w14:paraId="09550716" w14:textId="1F4C3CD5" w:rsidR="00BA1A89" w:rsidRPr="00081ABB" w:rsidRDefault="00F30BA7" w:rsidP="00081ABB">
      <w:pPr>
        <w:tabs>
          <w:tab w:val="right" w:leader="underscore" w:pos="9639"/>
        </w:tabs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2.</w:t>
      </w:r>
      <w:r w:rsidR="00AD1653" w:rsidRPr="00081ABB">
        <w:rPr>
          <w:b/>
          <w:bCs/>
        </w:rPr>
        <w:t>Тематический план курса</w:t>
      </w:r>
      <w:r w:rsidR="00BA1A89" w:rsidRPr="00081ABB">
        <w:rPr>
          <w:b/>
          <w:bCs/>
        </w:rPr>
        <w:t>, виды учебной работы и формы текущего контроля:</w:t>
      </w:r>
    </w:p>
    <w:p w14:paraId="2D6B63A8" w14:textId="77777777" w:rsidR="00AD1653" w:rsidRPr="00081ABB" w:rsidRDefault="00AD1653" w:rsidP="00081ABB">
      <w:pPr>
        <w:tabs>
          <w:tab w:val="right" w:leader="underscore" w:pos="9639"/>
        </w:tabs>
        <w:spacing w:line="360" w:lineRule="auto"/>
        <w:ind w:firstLine="709"/>
        <w:jc w:val="both"/>
        <w:rPr>
          <w:b/>
          <w:bCs/>
        </w:rPr>
      </w:pPr>
    </w:p>
    <w:tbl>
      <w:tblPr>
        <w:tblStyle w:val="af9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134"/>
        <w:gridCol w:w="1418"/>
        <w:gridCol w:w="1275"/>
        <w:gridCol w:w="1560"/>
        <w:gridCol w:w="2120"/>
      </w:tblGrid>
      <w:tr w:rsidR="00D866CB" w:rsidRPr="00081ABB" w14:paraId="47B8F38E" w14:textId="77777777" w:rsidTr="0056572E">
        <w:trPr>
          <w:trHeight w:val="1100"/>
        </w:trPr>
        <w:tc>
          <w:tcPr>
            <w:tcW w:w="586" w:type="dxa"/>
            <w:vMerge w:val="restart"/>
          </w:tcPr>
          <w:p w14:paraId="29C56666" w14:textId="60041510" w:rsidR="00AD1653" w:rsidRPr="0056572E" w:rsidRDefault="00AD1653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№</w:t>
            </w:r>
          </w:p>
        </w:tc>
        <w:tc>
          <w:tcPr>
            <w:tcW w:w="1824" w:type="dxa"/>
            <w:vMerge w:val="restart"/>
          </w:tcPr>
          <w:p w14:paraId="14F61D7E" w14:textId="771D3FAF" w:rsidR="00AD1653" w:rsidRPr="0056572E" w:rsidRDefault="00AD1653" w:rsidP="0056572E">
            <w:pPr>
              <w:spacing w:line="360" w:lineRule="auto"/>
              <w:jc w:val="center"/>
              <w:rPr>
                <w:b/>
                <w:bCs/>
              </w:rPr>
            </w:pPr>
            <w:r w:rsidRPr="0056572E">
              <w:rPr>
                <w:b/>
                <w:bCs/>
              </w:rPr>
              <w:t>Тема занятия</w:t>
            </w:r>
          </w:p>
        </w:tc>
        <w:tc>
          <w:tcPr>
            <w:tcW w:w="5387" w:type="dxa"/>
            <w:gridSpan w:val="4"/>
          </w:tcPr>
          <w:p w14:paraId="40D6145C" w14:textId="24A47067" w:rsidR="00AD1653" w:rsidRPr="0056572E" w:rsidRDefault="00AD1653" w:rsidP="0056572E">
            <w:pPr>
              <w:tabs>
                <w:tab w:val="right" w:leader="underscore" w:pos="9639"/>
              </w:tabs>
              <w:spacing w:line="360" w:lineRule="auto"/>
              <w:jc w:val="center"/>
              <w:rPr>
                <w:b/>
                <w:bCs/>
              </w:rPr>
            </w:pPr>
            <w:r w:rsidRPr="0056572E">
              <w:rPr>
                <w:b/>
                <w:bCs/>
              </w:rPr>
              <w:t>Виды учебной работы</w:t>
            </w:r>
          </w:p>
        </w:tc>
        <w:tc>
          <w:tcPr>
            <w:tcW w:w="2120" w:type="dxa"/>
            <w:vMerge w:val="restart"/>
          </w:tcPr>
          <w:p w14:paraId="6FD7DFFE" w14:textId="2AD58CD6" w:rsidR="00AD1653" w:rsidRPr="0056572E" w:rsidRDefault="00AD1653" w:rsidP="0056572E">
            <w:pPr>
              <w:tabs>
                <w:tab w:val="right" w:leader="underscore" w:pos="9639"/>
              </w:tabs>
              <w:spacing w:line="360" w:lineRule="auto"/>
              <w:jc w:val="center"/>
              <w:rPr>
                <w:b/>
                <w:bCs/>
              </w:rPr>
            </w:pPr>
            <w:r w:rsidRPr="0056572E">
              <w:rPr>
                <w:b/>
                <w:bCs/>
              </w:rPr>
              <w:t>Формы текущего</w:t>
            </w:r>
            <w:r w:rsidR="00D866CB" w:rsidRPr="0056572E">
              <w:rPr>
                <w:b/>
                <w:bCs/>
              </w:rPr>
              <w:t xml:space="preserve"> и итогового</w:t>
            </w:r>
            <w:r w:rsidRPr="0056572E">
              <w:rPr>
                <w:b/>
                <w:bCs/>
              </w:rPr>
              <w:t xml:space="preserve"> контроля</w:t>
            </w:r>
          </w:p>
        </w:tc>
      </w:tr>
      <w:tr w:rsidR="00D866CB" w:rsidRPr="00081ABB" w14:paraId="1A35D661" w14:textId="77777777" w:rsidTr="0056572E">
        <w:trPr>
          <w:trHeight w:val="1240"/>
        </w:trPr>
        <w:tc>
          <w:tcPr>
            <w:tcW w:w="586" w:type="dxa"/>
            <w:vMerge/>
          </w:tcPr>
          <w:p w14:paraId="249E7761" w14:textId="77777777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824" w:type="dxa"/>
            <w:vMerge/>
          </w:tcPr>
          <w:p w14:paraId="6E56880C" w14:textId="77777777" w:rsidR="00B72C9B" w:rsidRPr="0056572E" w:rsidRDefault="00B72C9B" w:rsidP="0056572E">
            <w:pPr>
              <w:spacing w:line="360" w:lineRule="auto"/>
            </w:pPr>
          </w:p>
        </w:tc>
        <w:tc>
          <w:tcPr>
            <w:tcW w:w="1134" w:type="dxa"/>
          </w:tcPr>
          <w:p w14:paraId="08AE1CF7" w14:textId="6F3F2C44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Лекции</w:t>
            </w:r>
          </w:p>
        </w:tc>
        <w:tc>
          <w:tcPr>
            <w:tcW w:w="1418" w:type="dxa"/>
          </w:tcPr>
          <w:p w14:paraId="243EF2DA" w14:textId="714C79E1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proofErr w:type="spellStart"/>
            <w:r w:rsidRPr="0056572E">
              <w:rPr>
                <w:b/>
                <w:bCs/>
              </w:rPr>
              <w:t>Практ.зан</w:t>
            </w:r>
            <w:proofErr w:type="spellEnd"/>
            <w:r w:rsidRPr="0056572E">
              <w:rPr>
                <w:b/>
                <w:bCs/>
              </w:rPr>
              <w:t>.</w:t>
            </w:r>
          </w:p>
        </w:tc>
        <w:tc>
          <w:tcPr>
            <w:tcW w:w="1275" w:type="dxa"/>
          </w:tcPr>
          <w:p w14:paraId="0CE38D1D" w14:textId="73F23305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proofErr w:type="spellStart"/>
            <w:r w:rsidRPr="0056572E">
              <w:rPr>
                <w:b/>
                <w:bCs/>
              </w:rPr>
              <w:t>Сам.раб</w:t>
            </w:r>
            <w:proofErr w:type="spellEnd"/>
            <w:r w:rsidRPr="0056572E">
              <w:rPr>
                <w:b/>
                <w:bCs/>
              </w:rPr>
              <w:t>.</w:t>
            </w:r>
          </w:p>
        </w:tc>
        <w:tc>
          <w:tcPr>
            <w:tcW w:w="1560" w:type="dxa"/>
          </w:tcPr>
          <w:p w14:paraId="6C538C50" w14:textId="30845576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Текущий и итоговый контроль</w:t>
            </w:r>
          </w:p>
        </w:tc>
        <w:tc>
          <w:tcPr>
            <w:tcW w:w="2120" w:type="dxa"/>
            <w:vMerge/>
          </w:tcPr>
          <w:p w14:paraId="1A99D2B9" w14:textId="79CA98C4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</w:p>
        </w:tc>
      </w:tr>
      <w:tr w:rsidR="00D866CB" w:rsidRPr="00081ABB" w14:paraId="7162162C" w14:textId="77777777" w:rsidTr="0056572E">
        <w:tc>
          <w:tcPr>
            <w:tcW w:w="586" w:type="dxa"/>
          </w:tcPr>
          <w:p w14:paraId="1D64782A" w14:textId="17A8DE55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1</w:t>
            </w:r>
          </w:p>
        </w:tc>
        <w:tc>
          <w:tcPr>
            <w:tcW w:w="1824" w:type="dxa"/>
          </w:tcPr>
          <w:p w14:paraId="3262941D" w14:textId="6ECE4AA2" w:rsidR="00B72C9B" w:rsidRPr="0056572E" w:rsidRDefault="00B72C9B" w:rsidP="0056572E">
            <w:pPr>
              <w:spacing w:line="360" w:lineRule="auto"/>
            </w:pPr>
            <w:r w:rsidRPr="0056572E">
              <w:t xml:space="preserve">Историко-правовой анализ возникновения медицинского права РФ, опыт развития и современная система </w:t>
            </w:r>
            <w:r w:rsidRPr="0056572E">
              <w:lastRenderedPageBreak/>
              <w:t>законодательства в сфере охраны здоровья</w:t>
            </w:r>
          </w:p>
        </w:tc>
        <w:tc>
          <w:tcPr>
            <w:tcW w:w="1134" w:type="dxa"/>
          </w:tcPr>
          <w:p w14:paraId="0AD8E080" w14:textId="44661C59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lastRenderedPageBreak/>
              <w:t>2</w:t>
            </w:r>
          </w:p>
        </w:tc>
        <w:tc>
          <w:tcPr>
            <w:tcW w:w="1418" w:type="dxa"/>
          </w:tcPr>
          <w:p w14:paraId="4E286293" w14:textId="1C5A6863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68F220F3" w14:textId="7CC66B7A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14:paraId="5B1434B0" w14:textId="77777777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3D29384F" w14:textId="05F04D33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</w:pPr>
            <w:r w:rsidRPr="0056572E">
              <w:t>Тестирование, ситуационные задачи, коллоквиумы,</w:t>
            </w:r>
            <w:r w:rsidR="0056572E">
              <w:t xml:space="preserve"> </w:t>
            </w:r>
            <w:r w:rsidR="00D866CB" w:rsidRPr="0056572E">
              <w:t>итоговая зачетная работа</w:t>
            </w:r>
          </w:p>
        </w:tc>
      </w:tr>
      <w:tr w:rsidR="00D866CB" w:rsidRPr="00081ABB" w14:paraId="23E2C5D0" w14:textId="77777777" w:rsidTr="0056572E">
        <w:tc>
          <w:tcPr>
            <w:tcW w:w="586" w:type="dxa"/>
          </w:tcPr>
          <w:p w14:paraId="5AF99044" w14:textId="16B236D7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824" w:type="dxa"/>
          </w:tcPr>
          <w:p w14:paraId="33206B54" w14:textId="2A3FF625" w:rsidR="00B72C9B" w:rsidRPr="0056572E" w:rsidRDefault="00B72C9B" w:rsidP="0056572E">
            <w:pPr>
              <w:spacing w:line="360" w:lineRule="auto"/>
              <w:rPr>
                <w:b/>
                <w:bCs/>
              </w:rPr>
            </w:pPr>
            <w:r w:rsidRPr="0056572E">
              <w:t xml:space="preserve">Основные принципы охраны здоровья и реализация </w:t>
            </w:r>
            <w:r w:rsidRPr="0056572E">
              <w:rPr>
                <w:color w:val="22272F"/>
              </w:rPr>
              <w:t xml:space="preserve">прав и обязанностей граждан в сфере охраны здоровья. </w:t>
            </w:r>
            <w:r w:rsidRPr="0056572E">
              <w:rPr>
                <w:color w:val="000000" w:themeColor="text1"/>
              </w:rPr>
              <w:t>Особенности правового статуса отдельных групп населения в сфере охраны здоровья</w:t>
            </w:r>
          </w:p>
        </w:tc>
        <w:tc>
          <w:tcPr>
            <w:tcW w:w="1134" w:type="dxa"/>
          </w:tcPr>
          <w:p w14:paraId="7DC23B32" w14:textId="69BE706A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14:paraId="48F0A9A7" w14:textId="49EB72DE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0D0545F3" w14:textId="0B641BCD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14:paraId="3687CCE1" w14:textId="77777777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7EFDBB06" w14:textId="77777777" w:rsidR="0056572E" w:rsidRDefault="00D866CB" w:rsidP="0056572E">
            <w:pPr>
              <w:tabs>
                <w:tab w:val="right" w:leader="underscore" w:pos="9639"/>
              </w:tabs>
              <w:spacing w:line="360" w:lineRule="auto"/>
            </w:pPr>
            <w:r w:rsidRPr="0056572E">
              <w:t>Тестирование, ситуационные задачи, коллоквиумы,</w:t>
            </w:r>
          </w:p>
          <w:p w14:paraId="1F65EA85" w14:textId="7B121006" w:rsidR="00B72C9B" w:rsidRPr="0056572E" w:rsidRDefault="00D866CB" w:rsidP="0056572E">
            <w:pPr>
              <w:tabs>
                <w:tab w:val="right" w:leader="underscore" w:pos="9639"/>
              </w:tabs>
              <w:spacing w:line="360" w:lineRule="auto"/>
            </w:pPr>
            <w:r w:rsidRPr="0056572E">
              <w:t>итоговая зачетная работа</w:t>
            </w:r>
          </w:p>
        </w:tc>
      </w:tr>
      <w:tr w:rsidR="00D866CB" w:rsidRPr="00081ABB" w14:paraId="4ACB5389" w14:textId="77777777" w:rsidTr="0056572E">
        <w:tc>
          <w:tcPr>
            <w:tcW w:w="586" w:type="dxa"/>
          </w:tcPr>
          <w:p w14:paraId="4DCB79B4" w14:textId="4DEE8ED3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3</w:t>
            </w:r>
          </w:p>
        </w:tc>
        <w:tc>
          <w:tcPr>
            <w:tcW w:w="1824" w:type="dxa"/>
          </w:tcPr>
          <w:p w14:paraId="1208D0A0" w14:textId="0EBB7B2D" w:rsidR="00B72C9B" w:rsidRPr="0056572E" w:rsidRDefault="00B72C9B" w:rsidP="0056572E">
            <w:pPr>
              <w:spacing w:line="360" w:lineRule="auto"/>
              <w:rPr>
                <w:b/>
                <w:bCs/>
              </w:rPr>
            </w:pPr>
            <w:r w:rsidRPr="0056572E">
              <w:t>Контроль и надзор в сфере здравоохранения: государственный, ведомственный и внутренний контроль в сфере охраны здоровья</w:t>
            </w:r>
          </w:p>
        </w:tc>
        <w:tc>
          <w:tcPr>
            <w:tcW w:w="1134" w:type="dxa"/>
          </w:tcPr>
          <w:p w14:paraId="7738429E" w14:textId="68A278C0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14:paraId="371F2B71" w14:textId="3D653288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0CDE8E34" w14:textId="6CA93FAE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14:paraId="039150D9" w14:textId="77777777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0CDD9EFD" w14:textId="77777777" w:rsidR="0056572E" w:rsidRDefault="00D866CB" w:rsidP="0056572E">
            <w:pPr>
              <w:tabs>
                <w:tab w:val="right" w:leader="underscore" w:pos="9639"/>
              </w:tabs>
              <w:spacing w:line="360" w:lineRule="auto"/>
            </w:pPr>
            <w:r w:rsidRPr="0056572E">
              <w:t>Тестирование, ситуационные задачи, коллоквиумы,</w:t>
            </w:r>
          </w:p>
          <w:p w14:paraId="4460A5F4" w14:textId="66FCD754" w:rsidR="00B72C9B" w:rsidRPr="0056572E" w:rsidRDefault="00D866CB" w:rsidP="0056572E">
            <w:pPr>
              <w:tabs>
                <w:tab w:val="right" w:leader="underscore" w:pos="9639"/>
              </w:tabs>
              <w:spacing w:line="360" w:lineRule="auto"/>
            </w:pPr>
            <w:r w:rsidRPr="0056572E">
              <w:t>итоговая зачетная работа</w:t>
            </w:r>
          </w:p>
        </w:tc>
      </w:tr>
      <w:tr w:rsidR="00081ABB" w:rsidRPr="00081ABB" w14:paraId="4F56AFAF" w14:textId="77777777" w:rsidTr="0056572E">
        <w:tc>
          <w:tcPr>
            <w:tcW w:w="586" w:type="dxa"/>
          </w:tcPr>
          <w:p w14:paraId="75509D10" w14:textId="04A163E2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4</w:t>
            </w:r>
          </w:p>
        </w:tc>
        <w:tc>
          <w:tcPr>
            <w:tcW w:w="1824" w:type="dxa"/>
          </w:tcPr>
          <w:p w14:paraId="30A6570A" w14:textId="2CB70757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</w:pPr>
            <w:r w:rsidRPr="0056572E">
              <w:t xml:space="preserve">Виды юридической </w:t>
            </w:r>
            <w:r w:rsidRPr="0056572E">
              <w:lastRenderedPageBreak/>
              <w:t xml:space="preserve">ответственности за правонарушения в сфере охраны здоровья. Способы профилактики возникновения судебных споров. </w:t>
            </w:r>
          </w:p>
        </w:tc>
        <w:tc>
          <w:tcPr>
            <w:tcW w:w="1134" w:type="dxa"/>
          </w:tcPr>
          <w:p w14:paraId="7865E795" w14:textId="3BFF503E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lastRenderedPageBreak/>
              <w:t>2</w:t>
            </w:r>
          </w:p>
        </w:tc>
        <w:tc>
          <w:tcPr>
            <w:tcW w:w="1418" w:type="dxa"/>
          </w:tcPr>
          <w:p w14:paraId="2EE4A206" w14:textId="6E50617F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6F0C5A86" w14:textId="6BDF2704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4</w:t>
            </w:r>
          </w:p>
        </w:tc>
        <w:tc>
          <w:tcPr>
            <w:tcW w:w="1560" w:type="dxa"/>
          </w:tcPr>
          <w:p w14:paraId="5B5BAC36" w14:textId="77777777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262AC1B4" w14:textId="77777777" w:rsidR="0056572E" w:rsidRDefault="00D866CB" w:rsidP="0056572E">
            <w:pPr>
              <w:tabs>
                <w:tab w:val="right" w:leader="underscore" w:pos="9639"/>
              </w:tabs>
              <w:spacing w:line="360" w:lineRule="auto"/>
            </w:pPr>
            <w:r w:rsidRPr="0056572E">
              <w:t xml:space="preserve">Тестирование, ситуационные </w:t>
            </w:r>
            <w:r w:rsidRPr="0056572E">
              <w:lastRenderedPageBreak/>
              <w:t>задачи, коллоквиумы,</w:t>
            </w:r>
          </w:p>
          <w:p w14:paraId="78722DDF" w14:textId="585DEBC5" w:rsidR="00B72C9B" w:rsidRPr="0056572E" w:rsidRDefault="00D866CB" w:rsidP="0056572E">
            <w:pPr>
              <w:tabs>
                <w:tab w:val="right" w:leader="underscore" w:pos="9639"/>
              </w:tabs>
              <w:spacing w:line="360" w:lineRule="auto"/>
            </w:pPr>
            <w:r w:rsidRPr="0056572E">
              <w:t>итоговая зачетная работа</w:t>
            </w:r>
          </w:p>
        </w:tc>
      </w:tr>
      <w:tr w:rsidR="00081ABB" w:rsidRPr="00081ABB" w14:paraId="66573AED" w14:textId="77777777" w:rsidTr="0056572E">
        <w:tc>
          <w:tcPr>
            <w:tcW w:w="586" w:type="dxa"/>
          </w:tcPr>
          <w:p w14:paraId="4B9EA72A" w14:textId="3E818F52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lastRenderedPageBreak/>
              <w:t>5</w:t>
            </w:r>
          </w:p>
        </w:tc>
        <w:tc>
          <w:tcPr>
            <w:tcW w:w="1824" w:type="dxa"/>
          </w:tcPr>
          <w:p w14:paraId="207FC0E3" w14:textId="712F4489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color w:val="000000" w:themeColor="text1"/>
              </w:rPr>
              <w:t xml:space="preserve">Внедрение цифровых технологий в здравоохранение: телемедицина, проблема безопасного хранения и защита врачебной тайны и персональных данных. Отдельные проблемы клинической медицины (трансплантация органов и </w:t>
            </w:r>
            <w:proofErr w:type="spellStart"/>
            <w:r w:rsidRPr="0056572E">
              <w:rPr>
                <w:color w:val="000000" w:themeColor="text1"/>
              </w:rPr>
              <w:t>таканей</w:t>
            </w:r>
            <w:proofErr w:type="spellEnd"/>
            <w:r w:rsidRPr="0056572E">
              <w:rPr>
                <w:color w:val="000000" w:themeColor="text1"/>
              </w:rPr>
              <w:t xml:space="preserve">, применение вспомогательных </w:t>
            </w:r>
            <w:r w:rsidRPr="0056572E">
              <w:rPr>
                <w:color w:val="000000" w:themeColor="text1"/>
              </w:rPr>
              <w:lastRenderedPageBreak/>
              <w:t xml:space="preserve">репродуктивных технологий. </w:t>
            </w:r>
          </w:p>
        </w:tc>
        <w:tc>
          <w:tcPr>
            <w:tcW w:w="1134" w:type="dxa"/>
          </w:tcPr>
          <w:p w14:paraId="60179B01" w14:textId="4CB622FB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lastRenderedPageBreak/>
              <w:t>2</w:t>
            </w:r>
          </w:p>
        </w:tc>
        <w:tc>
          <w:tcPr>
            <w:tcW w:w="1418" w:type="dxa"/>
          </w:tcPr>
          <w:p w14:paraId="385A9BD4" w14:textId="1CB93A07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1287DB1E" w14:textId="6A183C5E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14:paraId="3C79D63C" w14:textId="77777777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120" w:type="dxa"/>
          </w:tcPr>
          <w:p w14:paraId="67A907B8" w14:textId="77777777" w:rsidR="0056572E" w:rsidRDefault="00D866CB" w:rsidP="0056572E">
            <w:pPr>
              <w:tabs>
                <w:tab w:val="right" w:leader="underscore" w:pos="9639"/>
              </w:tabs>
              <w:spacing w:line="360" w:lineRule="auto"/>
            </w:pPr>
            <w:r w:rsidRPr="0056572E">
              <w:t>Тестирование, ситуационные задачи, коллоквиумы,</w:t>
            </w:r>
          </w:p>
          <w:p w14:paraId="04A26DB4" w14:textId="5155E7C3" w:rsidR="00B72C9B" w:rsidRPr="0056572E" w:rsidRDefault="00D866CB" w:rsidP="0056572E">
            <w:pPr>
              <w:tabs>
                <w:tab w:val="right" w:leader="underscore" w:pos="9639"/>
              </w:tabs>
              <w:spacing w:line="360" w:lineRule="auto"/>
            </w:pPr>
            <w:r w:rsidRPr="0056572E">
              <w:t>итоговая зачетная работа</w:t>
            </w:r>
          </w:p>
        </w:tc>
      </w:tr>
      <w:tr w:rsidR="00081ABB" w:rsidRPr="00081ABB" w14:paraId="44088330" w14:textId="77777777" w:rsidTr="0056572E">
        <w:tc>
          <w:tcPr>
            <w:tcW w:w="586" w:type="dxa"/>
          </w:tcPr>
          <w:p w14:paraId="3B7C7A34" w14:textId="6AE8AF73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6</w:t>
            </w:r>
          </w:p>
        </w:tc>
        <w:tc>
          <w:tcPr>
            <w:tcW w:w="1824" w:type="dxa"/>
          </w:tcPr>
          <w:p w14:paraId="3168EA25" w14:textId="5F5DD32A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Всего</w:t>
            </w:r>
            <w:r w:rsidR="00D866CB" w:rsidRPr="0056572E">
              <w:rPr>
                <w:b/>
                <w:bCs/>
              </w:rPr>
              <w:t xml:space="preserve"> – 36 </w:t>
            </w:r>
            <w:proofErr w:type="spellStart"/>
            <w:r w:rsidR="00D866CB" w:rsidRPr="0056572E">
              <w:rPr>
                <w:b/>
                <w:bCs/>
              </w:rPr>
              <w:t>ак.ч</w:t>
            </w:r>
            <w:proofErr w:type="spellEnd"/>
            <w:r w:rsidR="00D866CB" w:rsidRPr="0056572E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20EB4B56" w14:textId="046B183B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29943143" w14:textId="155DF58B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10</w:t>
            </w:r>
          </w:p>
        </w:tc>
        <w:tc>
          <w:tcPr>
            <w:tcW w:w="1275" w:type="dxa"/>
          </w:tcPr>
          <w:p w14:paraId="7F3769FD" w14:textId="18218450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12</w:t>
            </w:r>
          </w:p>
        </w:tc>
        <w:tc>
          <w:tcPr>
            <w:tcW w:w="1560" w:type="dxa"/>
          </w:tcPr>
          <w:p w14:paraId="508EBFBB" w14:textId="48CD6183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  <w:r w:rsidRPr="0056572E">
              <w:rPr>
                <w:b/>
                <w:bCs/>
              </w:rPr>
              <w:t>4</w:t>
            </w:r>
          </w:p>
        </w:tc>
        <w:tc>
          <w:tcPr>
            <w:tcW w:w="2120" w:type="dxa"/>
          </w:tcPr>
          <w:p w14:paraId="7DB5D710" w14:textId="46C6B807" w:rsidR="00B72C9B" w:rsidRPr="0056572E" w:rsidRDefault="00B72C9B" w:rsidP="0056572E">
            <w:pPr>
              <w:tabs>
                <w:tab w:val="right" w:leader="underscore" w:pos="9639"/>
              </w:tabs>
              <w:spacing w:line="360" w:lineRule="auto"/>
              <w:rPr>
                <w:b/>
                <w:bCs/>
              </w:rPr>
            </w:pPr>
          </w:p>
        </w:tc>
      </w:tr>
    </w:tbl>
    <w:p w14:paraId="5068B1C4" w14:textId="77777777" w:rsidR="00AD1653" w:rsidRPr="00081ABB" w:rsidRDefault="00AD1653" w:rsidP="00081ABB">
      <w:pPr>
        <w:tabs>
          <w:tab w:val="right" w:leader="underscore" w:pos="9639"/>
        </w:tabs>
        <w:spacing w:line="360" w:lineRule="auto"/>
        <w:ind w:firstLine="709"/>
        <w:jc w:val="both"/>
        <w:rPr>
          <w:b/>
          <w:bCs/>
        </w:rPr>
      </w:pPr>
    </w:p>
    <w:p w14:paraId="1DFD8B98" w14:textId="77777777" w:rsidR="00BA1A89" w:rsidRPr="00081ABB" w:rsidRDefault="00BA1A89" w:rsidP="00081ABB">
      <w:pPr>
        <w:tabs>
          <w:tab w:val="right" w:leader="underscore" w:pos="9639"/>
        </w:tabs>
        <w:spacing w:line="360" w:lineRule="auto"/>
        <w:ind w:firstLine="709"/>
        <w:jc w:val="both"/>
        <w:rPr>
          <w:b/>
          <w:bCs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775"/>
        <w:gridCol w:w="2552"/>
      </w:tblGrid>
      <w:tr w:rsidR="008B76D5" w:rsidRPr="00081ABB" w14:paraId="42CAE9B5" w14:textId="77777777" w:rsidTr="00F30BA7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4CE" w14:textId="3535472D" w:rsidR="008B76D5" w:rsidRPr="00081ABB" w:rsidRDefault="00F30BA7" w:rsidP="00081ABB">
            <w:pPr>
              <w:widowControl w:val="0"/>
              <w:spacing w:line="360" w:lineRule="auto"/>
              <w:ind w:firstLine="709"/>
              <w:jc w:val="both"/>
            </w:pPr>
            <w:r w:rsidRPr="0056572E">
              <w:rPr>
                <w:b/>
                <w:bCs/>
              </w:rPr>
              <w:t>№</w:t>
            </w:r>
            <w:r w:rsidR="00D866CB" w:rsidRPr="00081ABB">
              <w:rPr>
                <w:b/>
                <w:bCs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CAD" w14:textId="3C7CC7E1" w:rsidR="008B76D5" w:rsidRPr="0056572E" w:rsidRDefault="008B76D5" w:rsidP="00081ABB">
            <w:pPr>
              <w:widowControl w:val="0"/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56572E">
              <w:rPr>
                <w:b/>
                <w:bCs/>
              </w:rPr>
              <w:t xml:space="preserve">Наименование вида </w:t>
            </w:r>
            <w:r w:rsidR="00D866CB" w:rsidRPr="0056572E">
              <w:rPr>
                <w:b/>
                <w:bCs/>
              </w:rPr>
              <w:t>самостоятельной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A85" w14:textId="182CB252" w:rsidR="008B76D5" w:rsidRPr="0056572E" w:rsidRDefault="00D866CB" w:rsidP="00081ABB">
            <w:pPr>
              <w:widowControl w:val="0"/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56572E">
              <w:rPr>
                <w:b/>
                <w:bCs/>
              </w:rPr>
              <w:t xml:space="preserve">Объем </w:t>
            </w:r>
            <w:proofErr w:type="spellStart"/>
            <w:r w:rsidRPr="0056572E">
              <w:rPr>
                <w:b/>
                <w:bCs/>
              </w:rPr>
              <w:t>ак.ч</w:t>
            </w:r>
            <w:proofErr w:type="spellEnd"/>
            <w:r w:rsidRPr="0056572E">
              <w:rPr>
                <w:b/>
                <w:bCs/>
              </w:rPr>
              <w:t>.</w:t>
            </w:r>
          </w:p>
        </w:tc>
      </w:tr>
      <w:tr w:rsidR="008B76D5" w:rsidRPr="00081ABB" w14:paraId="3D716516" w14:textId="77777777" w:rsidTr="00D866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2FA" w14:textId="010FD2EB" w:rsidR="008B76D5" w:rsidRPr="00081ABB" w:rsidRDefault="00D866CB" w:rsidP="00081ABB">
            <w:pPr>
              <w:widowControl w:val="0"/>
              <w:spacing w:line="360" w:lineRule="auto"/>
              <w:ind w:firstLine="709"/>
              <w:jc w:val="both"/>
            </w:pPr>
            <w:r w:rsidRPr="00081ABB">
              <w:t>1</w:t>
            </w:r>
            <w:r w:rsidR="008B76D5" w:rsidRPr="00081ABB"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72EF" w14:textId="3C01F624" w:rsidR="008B76D5" w:rsidRPr="00081ABB" w:rsidRDefault="008B76D5" w:rsidP="00F30BA7">
            <w:pPr>
              <w:widowControl w:val="0"/>
              <w:spacing w:line="360" w:lineRule="auto"/>
            </w:pPr>
            <w:r w:rsidRPr="00081ABB">
              <w:t xml:space="preserve">работа с </w:t>
            </w:r>
            <w:r w:rsidR="00D866CB" w:rsidRPr="00081ABB">
              <w:t>нормативно-правовыми актами и дополнительной литературой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D3D" w14:textId="2A132C6E" w:rsidR="008B76D5" w:rsidRPr="00081ABB" w:rsidRDefault="00081ABB" w:rsidP="00F30BA7">
            <w:pPr>
              <w:widowControl w:val="0"/>
              <w:spacing w:line="360" w:lineRule="auto"/>
              <w:jc w:val="both"/>
            </w:pPr>
            <w:r w:rsidRPr="00081ABB">
              <w:t>6</w:t>
            </w:r>
          </w:p>
        </w:tc>
      </w:tr>
      <w:tr w:rsidR="008B76D5" w:rsidRPr="00081ABB" w14:paraId="2547CF46" w14:textId="77777777" w:rsidTr="00D866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46F" w14:textId="1CC748F4" w:rsidR="008B76D5" w:rsidRPr="00081ABB" w:rsidRDefault="00081ABB" w:rsidP="00081ABB">
            <w:pPr>
              <w:widowControl w:val="0"/>
              <w:spacing w:line="360" w:lineRule="auto"/>
              <w:ind w:firstLine="709"/>
              <w:jc w:val="both"/>
            </w:pPr>
            <w:r w:rsidRPr="00081ABB">
              <w:t>2</w:t>
            </w:r>
            <w:r w:rsidR="008B76D5" w:rsidRPr="00081ABB"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AD5" w14:textId="77777777" w:rsidR="008B76D5" w:rsidRPr="00081ABB" w:rsidRDefault="008B76D5" w:rsidP="00F30BA7">
            <w:pPr>
              <w:widowControl w:val="0"/>
              <w:spacing w:line="360" w:lineRule="auto"/>
            </w:pPr>
            <w:r w:rsidRPr="00081ABB">
              <w:t xml:space="preserve">работа </w:t>
            </w:r>
            <w:proofErr w:type="gramStart"/>
            <w:r w:rsidRPr="00081ABB">
              <w:t xml:space="preserve">с </w:t>
            </w:r>
            <w:r w:rsidR="00D866CB" w:rsidRPr="00081ABB">
              <w:t xml:space="preserve"> информационно</w:t>
            </w:r>
            <w:proofErr w:type="gramEnd"/>
            <w:r w:rsidR="00D866CB" w:rsidRPr="00081ABB">
              <w:t xml:space="preserve">-образовательными ресурсами </w:t>
            </w:r>
          </w:p>
          <w:p w14:paraId="665D76F6" w14:textId="77777777" w:rsidR="00D866CB" w:rsidRPr="00081ABB" w:rsidRDefault="00D866C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Официальный интернет-портал правовой информации (pravo.gov.ru)</w:t>
            </w:r>
          </w:p>
          <w:p w14:paraId="2AA99E59" w14:textId="77777777" w:rsidR="00D866CB" w:rsidRPr="00081ABB" w:rsidRDefault="00D866C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Федеральный портал проектов нормативных актов (regulation.gov.ru)</w:t>
            </w:r>
          </w:p>
          <w:p w14:paraId="482C9426" w14:textId="77777777" w:rsidR="00D866CB" w:rsidRPr="00081ABB" w:rsidRDefault="00D866C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Информационно-правовой портал Гарант (garant.ru)</w:t>
            </w:r>
          </w:p>
          <w:p w14:paraId="713C4B25" w14:textId="77777777" w:rsidR="00D866CB" w:rsidRPr="00081ABB" w:rsidRDefault="00D866C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Интернет версию Консультант Плюс (consultant.ru)</w:t>
            </w:r>
          </w:p>
          <w:p w14:paraId="45AFE5A8" w14:textId="77777777" w:rsidR="00D866CB" w:rsidRPr="00081ABB" w:rsidRDefault="00D866C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Интернет-ресурс Судебные и нормативные акты РФ (</w:t>
            </w:r>
            <w:proofErr w:type="spellStart"/>
            <w:r w:rsidRPr="00081ABB">
              <w:rPr>
                <w:color w:val="404040" w:themeColor="text1" w:themeTint="BF"/>
              </w:rPr>
              <w:t>СудАкт</w:t>
            </w:r>
            <w:proofErr w:type="spellEnd"/>
            <w:r w:rsidRPr="00081ABB">
              <w:rPr>
                <w:color w:val="404040" w:themeColor="text1" w:themeTint="BF"/>
              </w:rPr>
              <w:t>) (sudact.ru)</w:t>
            </w:r>
          </w:p>
          <w:p w14:paraId="080A3D45" w14:textId="77777777" w:rsidR="00D866CB" w:rsidRPr="00081ABB" w:rsidRDefault="00D866C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Аналитическая система «Сутяжник» sutyazhnik.garant.ru</w:t>
            </w:r>
          </w:p>
          <w:p w14:paraId="0BE18950" w14:textId="77777777" w:rsidR="00D866CB" w:rsidRPr="00081ABB" w:rsidRDefault="00D866CB" w:rsidP="00F30BA7">
            <w:pPr>
              <w:widowControl w:val="0"/>
              <w:spacing w:line="360" w:lineRule="auto"/>
            </w:pPr>
          </w:p>
          <w:p w14:paraId="25C57F31" w14:textId="62B5EE7B" w:rsidR="00D866CB" w:rsidRPr="00081ABB" w:rsidRDefault="00D866CB" w:rsidP="00F30BA7">
            <w:pPr>
              <w:widowControl w:val="0"/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E9D" w14:textId="53E3F82E" w:rsidR="008B76D5" w:rsidRPr="00081ABB" w:rsidRDefault="00081ABB" w:rsidP="00F30BA7">
            <w:pPr>
              <w:widowControl w:val="0"/>
              <w:spacing w:line="360" w:lineRule="auto"/>
              <w:jc w:val="both"/>
            </w:pPr>
            <w:r w:rsidRPr="00081ABB">
              <w:t>6</w:t>
            </w:r>
          </w:p>
        </w:tc>
      </w:tr>
      <w:tr w:rsidR="008B76D5" w:rsidRPr="00081ABB" w14:paraId="2202EA57" w14:textId="77777777" w:rsidTr="00D866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9C9" w14:textId="0553D789" w:rsidR="008B76D5" w:rsidRPr="00081ABB" w:rsidRDefault="00F30BA7" w:rsidP="00081ABB">
            <w:pPr>
              <w:widowControl w:val="0"/>
              <w:spacing w:line="360" w:lineRule="auto"/>
              <w:ind w:firstLine="709"/>
              <w:jc w:val="both"/>
            </w:pPr>
            <w:r>
              <w:t>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731" w14:textId="6BB4D0B4" w:rsidR="008B76D5" w:rsidRPr="00F30BA7" w:rsidRDefault="005E755A" w:rsidP="00F30BA7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F30BA7">
              <w:rPr>
                <w:b/>
                <w:bCs/>
              </w:rPr>
              <w:t xml:space="preserve">ИТОГО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E1A" w14:textId="1C689408" w:rsidR="008B76D5" w:rsidRPr="00F30BA7" w:rsidRDefault="00081ABB" w:rsidP="00F30BA7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F30BA7">
              <w:rPr>
                <w:b/>
                <w:bCs/>
              </w:rPr>
              <w:t>12</w:t>
            </w:r>
          </w:p>
        </w:tc>
      </w:tr>
    </w:tbl>
    <w:p w14:paraId="521BAB3D" w14:textId="77777777" w:rsidR="001D6AE2" w:rsidRDefault="001D6AE2" w:rsidP="001D6AE2">
      <w:pPr>
        <w:tabs>
          <w:tab w:val="right" w:leader="underscore" w:pos="9639"/>
        </w:tabs>
        <w:spacing w:line="360" w:lineRule="auto"/>
        <w:jc w:val="both"/>
      </w:pPr>
    </w:p>
    <w:p w14:paraId="0CCB7702" w14:textId="3C903C1B" w:rsidR="002F0801" w:rsidRPr="00081ABB" w:rsidRDefault="00F30BA7" w:rsidP="001D6AE2">
      <w:pPr>
        <w:tabs>
          <w:tab w:val="right" w:leader="underscore" w:pos="9639"/>
        </w:tabs>
        <w:spacing w:line="360" w:lineRule="auto"/>
        <w:jc w:val="both"/>
        <w:rPr>
          <w:b/>
        </w:rPr>
      </w:pPr>
      <w:r>
        <w:rPr>
          <w:b/>
          <w:bCs/>
        </w:rPr>
        <w:t>3.</w:t>
      </w:r>
      <w:r w:rsidR="002F0801" w:rsidRPr="00081ABB">
        <w:rPr>
          <w:b/>
          <w:bCs/>
        </w:rPr>
        <w:t>Оценочные средства для</w:t>
      </w:r>
      <w:r w:rsidR="001D6AE2">
        <w:rPr>
          <w:b/>
          <w:bCs/>
        </w:rPr>
        <w:t xml:space="preserve"> текущего контроля</w:t>
      </w:r>
      <w:r w:rsidR="002F0801" w:rsidRPr="00081ABB">
        <w:rPr>
          <w:b/>
          <w:bCs/>
        </w:rPr>
        <w:t>.</w:t>
      </w:r>
    </w:p>
    <w:p w14:paraId="74A134FB" w14:textId="77777777" w:rsidR="0024173B" w:rsidRPr="00081ABB" w:rsidRDefault="0024173B" w:rsidP="00081ABB">
      <w:pPr>
        <w:spacing w:line="360" w:lineRule="auto"/>
        <w:ind w:firstLine="709"/>
        <w:jc w:val="both"/>
        <w:rPr>
          <w:i/>
        </w:rPr>
      </w:pPr>
      <w:r w:rsidRPr="00081ABB">
        <w:rPr>
          <w:i/>
        </w:rPr>
        <w:t>Примеры оценочных средств:</w:t>
      </w:r>
    </w:p>
    <w:p w14:paraId="677A764B" w14:textId="77777777" w:rsidR="00991CFC" w:rsidRPr="00081ABB" w:rsidRDefault="00991CFC" w:rsidP="00081ABB">
      <w:pPr>
        <w:spacing w:line="360" w:lineRule="auto"/>
        <w:ind w:firstLine="709"/>
        <w:jc w:val="both"/>
        <w:rPr>
          <w:b/>
          <w:bCs/>
        </w:rPr>
      </w:pPr>
      <w:r w:rsidRPr="00081ABB">
        <w:rPr>
          <w:b/>
          <w:bCs/>
        </w:rPr>
        <w:t xml:space="preserve">Административная ответственность наступает за: </w:t>
      </w:r>
    </w:p>
    <w:p w14:paraId="601917DA" w14:textId="77777777" w:rsidR="00991CFC" w:rsidRPr="00081ABB" w:rsidRDefault="00991CFC" w:rsidP="00081ABB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081ABB">
        <w:t>причинение материального и морального вреда гражданину;</w:t>
      </w:r>
    </w:p>
    <w:p w14:paraId="3DB4E2A8" w14:textId="77777777" w:rsidR="00991CFC" w:rsidRPr="00081ABB" w:rsidRDefault="00991CFC" w:rsidP="00081ABB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081ABB">
        <w:t>совершение дисциплинарного проступка;</w:t>
      </w:r>
    </w:p>
    <w:p w14:paraId="5F68266A" w14:textId="77777777" w:rsidR="00991CFC" w:rsidRPr="00081ABB" w:rsidRDefault="00991CFC" w:rsidP="00081ABB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081ABB">
        <w:t>совершение административного правонарушения;</w:t>
      </w:r>
    </w:p>
    <w:p w14:paraId="3996931D" w14:textId="77777777" w:rsidR="00991CFC" w:rsidRPr="00081ABB" w:rsidRDefault="00991CFC" w:rsidP="00081ABB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081ABB">
        <w:t>совершение преступления.</w:t>
      </w:r>
    </w:p>
    <w:p w14:paraId="60969ADF" w14:textId="77777777" w:rsidR="00991CFC" w:rsidRPr="00081ABB" w:rsidRDefault="00991CFC" w:rsidP="00081ABB">
      <w:pPr>
        <w:pStyle w:val="3"/>
        <w:spacing w:after="0" w:line="360" w:lineRule="auto"/>
        <w:ind w:firstLine="709"/>
        <w:jc w:val="both"/>
        <w:rPr>
          <w:b/>
          <w:sz w:val="24"/>
          <w:szCs w:val="24"/>
        </w:rPr>
      </w:pPr>
      <w:r w:rsidRPr="00081ABB">
        <w:rPr>
          <w:b/>
          <w:sz w:val="24"/>
          <w:szCs w:val="24"/>
        </w:rPr>
        <w:t>К видам административных наказаний относится:</w:t>
      </w:r>
    </w:p>
    <w:p w14:paraId="0CC046F7" w14:textId="77777777" w:rsidR="00991CFC" w:rsidRPr="00081ABB" w:rsidRDefault="00991CFC" w:rsidP="00081ABB">
      <w:pPr>
        <w:numPr>
          <w:ilvl w:val="0"/>
          <w:numId w:val="12"/>
        </w:numPr>
        <w:spacing w:line="360" w:lineRule="auto"/>
        <w:ind w:left="0" w:firstLine="709"/>
        <w:jc w:val="both"/>
        <w:rPr>
          <w:snapToGrid w:val="0"/>
        </w:rPr>
      </w:pPr>
      <w:r w:rsidRPr="00081ABB">
        <w:rPr>
          <w:snapToGrid w:val="0"/>
        </w:rPr>
        <w:t>предупреждение;</w:t>
      </w:r>
    </w:p>
    <w:p w14:paraId="476F1F10" w14:textId="77777777" w:rsidR="00991CFC" w:rsidRPr="00081ABB" w:rsidRDefault="00991CFC" w:rsidP="00081ABB">
      <w:pPr>
        <w:numPr>
          <w:ilvl w:val="0"/>
          <w:numId w:val="12"/>
        </w:numPr>
        <w:spacing w:line="360" w:lineRule="auto"/>
        <w:ind w:left="0" w:firstLine="709"/>
        <w:jc w:val="both"/>
        <w:rPr>
          <w:snapToGrid w:val="0"/>
        </w:rPr>
      </w:pPr>
      <w:r w:rsidRPr="00081ABB">
        <w:rPr>
          <w:snapToGrid w:val="0"/>
        </w:rPr>
        <w:t>приостановление деятельности;</w:t>
      </w:r>
    </w:p>
    <w:p w14:paraId="0D077E89" w14:textId="77777777" w:rsidR="00991CFC" w:rsidRPr="00081ABB" w:rsidRDefault="00991CFC" w:rsidP="00081ABB">
      <w:pPr>
        <w:numPr>
          <w:ilvl w:val="0"/>
          <w:numId w:val="12"/>
        </w:numPr>
        <w:spacing w:line="360" w:lineRule="auto"/>
        <w:ind w:left="0" w:firstLine="709"/>
        <w:jc w:val="both"/>
        <w:rPr>
          <w:snapToGrid w:val="0"/>
        </w:rPr>
      </w:pPr>
      <w:r w:rsidRPr="00081ABB">
        <w:rPr>
          <w:snapToGrid w:val="0"/>
        </w:rPr>
        <w:t>лишение специального права, предоставленного физическому лицу;</w:t>
      </w:r>
    </w:p>
    <w:p w14:paraId="738DF973" w14:textId="77777777" w:rsidR="00991CFC" w:rsidRPr="00081ABB" w:rsidRDefault="00991CFC" w:rsidP="00081ABB">
      <w:pPr>
        <w:numPr>
          <w:ilvl w:val="0"/>
          <w:numId w:val="12"/>
        </w:numPr>
        <w:spacing w:line="360" w:lineRule="auto"/>
        <w:ind w:left="0" w:firstLine="709"/>
        <w:jc w:val="both"/>
        <w:rPr>
          <w:snapToGrid w:val="0"/>
        </w:rPr>
      </w:pPr>
      <w:r w:rsidRPr="00081ABB">
        <w:rPr>
          <w:snapToGrid w:val="0"/>
        </w:rPr>
        <w:lastRenderedPageBreak/>
        <w:t>дисквалификация;</w:t>
      </w:r>
    </w:p>
    <w:p w14:paraId="28A7AD03" w14:textId="77777777" w:rsidR="00991CFC" w:rsidRPr="00081ABB" w:rsidRDefault="00991CFC" w:rsidP="00081ABB">
      <w:pPr>
        <w:numPr>
          <w:ilvl w:val="0"/>
          <w:numId w:val="12"/>
        </w:numPr>
        <w:spacing w:line="360" w:lineRule="auto"/>
        <w:ind w:left="0" w:firstLine="709"/>
        <w:jc w:val="both"/>
        <w:rPr>
          <w:snapToGrid w:val="0"/>
        </w:rPr>
      </w:pPr>
      <w:r w:rsidRPr="00081ABB">
        <w:rPr>
          <w:snapToGrid w:val="0"/>
        </w:rPr>
        <w:t>увольнение;</w:t>
      </w:r>
    </w:p>
    <w:p w14:paraId="43A505DC" w14:textId="77777777" w:rsidR="00991CFC" w:rsidRPr="00081ABB" w:rsidRDefault="00991CFC" w:rsidP="00081ABB">
      <w:pPr>
        <w:numPr>
          <w:ilvl w:val="0"/>
          <w:numId w:val="12"/>
        </w:numPr>
        <w:spacing w:line="360" w:lineRule="auto"/>
        <w:ind w:left="0" w:firstLine="709"/>
        <w:jc w:val="both"/>
        <w:rPr>
          <w:snapToGrid w:val="0"/>
        </w:rPr>
      </w:pPr>
      <w:r w:rsidRPr="00081ABB">
        <w:rPr>
          <w:snapToGrid w:val="0"/>
        </w:rPr>
        <w:t>лишение свободы;</w:t>
      </w:r>
    </w:p>
    <w:p w14:paraId="2CDEA47C" w14:textId="77777777" w:rsidR="00991CFC" w:rsidRPr="00081ABB" w:rsidRDefault="00991CFC" w:rsidP="00081ABB">
      <w:pPr>
        <w:numPr>
          <w:ilvl w:val="0"/>
          <w:numId w:val="12"/>
        </w:numPr>
        <w:spacing w:line="360" w:lineRule="auto"/>
        <w:ind w:left="0" w:firstLine="709"/>
        <w:jc w:val="both"/>
        <w:rPr>
          <w:snapToGrid w:val="0"/>
        </w:rPr>
      </w:pPr>
      <w:r w:rsidRPr="00081ABB">
        <w:rPr>
          <w:snapToGrid w:val="0"/>
        </w:rPr>
        <w:t>исправительные работы.</w:t>
      </w:r>
    </w:p>
    <w:p w14:paraId="74590189" w14:textId="77777777" w:rsidR="00991CFC" w:rsidRPr="00081ABB" w:rsidRDefault="00991CFC" w:rsidP="00081ABB">
      <w:pPr>
        <w:pStyle w:val="af"/>
        <w:widowControl w:val="0"/>
        <w:spacing w:after="0" w:line="360" w:lineRule="auto"/>
        <w:ind w:left="0" w:firstLine="709"/>
        <w:jc w:val="both"/>
        <w:rPr>
          <w:b/>
        </w:rPr>
      </w:pPr>
      <w:r w:rsidRPr="00081ABB">
        <w:rPr>
          <w:b/>
          <w:spacing w:val="1"/>
        </w:rPr>
        <w:t>Основная цель гражданской ответственности заключается:</w:t>
      </w:r>
    </w:p>
    <w:p w14:paraId="159CD278" w14:textId="77777777" w:rsidR="00991CFC" w:rsidRPr="00081ABB" w:rsidRDefault="00991CFC" w:rsidP="00081ABB">
      <w:pPr>
        <w:pStyle w:val="af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081ABB">
        <w:t>в лишении медицинского работника</w:t>
      </w:r>
      <w:r w:rsidR="005E755A" w:rsidRPr="00081ABB">
        <w:t xml:space="preserve"> </w:t>
      </w:r>
      <w:r w:rsidRPr="00081ABB">
        <w:t>свободы</w:t>
      </w:r>
    </w:p>
    <w:p w14:paraId="3C42F613" w14:textId="77777777" w:rsidR="00991CFC" w:rsidRPr="00081ABB" w:rsidRDefault="00991CFC" w:rsidP="00081ABB">
      <w:pPr>
        <w:pStyle w:val="af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081ABB">
        <w:t>в объявлении выговора медицинскому работнику</w:t>
      </w:r>
    </w:p>
    <w:p w14:paraId="6FE6FE62" w14:textId="77777777" w:rsidR="00991CFC" w:rsidRPr="00081ABB" w:rsidRDefault="00991CFC" w:rsidP="00081ABB">
      <w:pPr>
        <w:pStyle w:val="af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081ABB">
        <w:t>в увольнении медицинского работника</w:t>
      </w:r>
    </w:p>
    <w:p w14:paraId="0BB9DA62" w14:textId="77777777" w:rsidR="00991CFC" w:rsidRPr="00081ABB" w:rsidRDefault="00991CFC" w:rsidP="00081ABB">
      <w:pPr>
        <w:pStyle w:val="af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081ABB">
        <w:t>в возмещении имущественного ущерба, причиненного</w:t>
      </w:r>
      <w:r w:rsidR="005E755A" w:rsidRPr="00081ABB">
        <w:t xml:space="preserve"> </w:t>
      </w:r>
      <w:r w:rsidRPr="00081ABB">
        <w:t>неисполнением или ненадлежащим исполнением медицинским работником своих профессиональных обязанностей</w:t>
      </w:r>
    </w:p>
    <w:p w14:paraId="73FBA0EA" w14:textId="77777777" w:rsidR="00991CFC" w:rsidRPr="00081ABB" w:rsidRDefault="00991CFC" w:rsidP="00081ABB">
      <w:pPr>
        <w:pStyle w:val="af"/>
        <w:widowControl w:val="0"/>
        <w:spacing w:after="0" w:line="360" w:lineRule="auto"/>
        <w:ind w:left="0" w:firstLine="709"/>
        <w:jc w:val="both"/>
        <w:rPr>
          <w:b/>
        </w:rPr>
      </w:pPr>
      <w:r w:rsidRPr="00081ABB">
        <w:rPr>
          <w:b/>
        </w:rPr>
        <w:t>Реальный ущерб</w:t>
      </w:r>
      <w:proofErr w:type="gramStart"/>
      <w:r w:rsidRPr="00081ABB">
        <w:rPr>
          <w:b/>
        </w:rPr>
        <w:t>- это</w:t>
      </w:r>
      <w:proofErr w:type="gramEnd"/>
      <w:r w:rsidRPr="00081ABB">
        <w:rPr>
          <w:b/>
        </w:rPr>
        <w:t>:</w:t>
      </w:r>
    </w:p>
    <w:p w14:paraId="17591D82" w14:textId="77777777" w:rsidR="00991CFC" w:rsidRPr="00081ABB" w:rsidRDefault="00991CFC" w:rsidP="00081AB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81ABB">
        <w:t>это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</w:t>
      </w:r>
    </w:p>
    <w:p w14:paraId="50CDB84D" w14:textId="77777777" w:rsidR="00991CFC" w:rsidRPr="00081ABB" w:rsidRDefault="00991CFC" w:rsidP="00081AB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81ABB">
        <w:t>это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14:paraId="7F244506" w14:textId="77777777" w:rsidR="00991CFC" w:rsidRPr="00081ABB" w:rsidRDefault="00991CFC" w:rsidP="00081AB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81ABB">
        <w:t>Взыскание в судебном порядке долга с кредитора</w:t>
      </w:r>
    </w:p>
    <w:p w14:paraId="2D78FC54" w14:textId="77777777" w:rsidR="00991CFC" w:rsidRPr="00081ABB" w:rsidRDefault="00991CFC" w:rsidP="00081AB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81ABB">
        <w:t>Упущенная выгода это:</w:t>
      </w:r>
    </w:p>
    <w:p w14:paraId="1574F3D1" w14:textId="77777777" w:rsidR="00991CFC" w:rsidRPr="00081ABB" w:rsidRDefault="00991CFC" w:rsidP="00081AB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81ABB">
        <w:t>это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</w:t>
      </w:r>
    </w:p>
    <w:p w14:paraId="42BA4F79" w14:textId="77777777" w:rsidR="00991CFC" w:rsidRPr="00081ABB" w:rsidRDefault="00991CFC" w:rsidP="00081AB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81ABB">
        <w:t>это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14:paraId="0087B7CB" w14:textId="77777777" w:rsidR="00991CFC" w:rsidRPr="00081ABB" w:rsidRDefault="00991CFC" w:rsidP="00081ABB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081ABB">
        <w:t>Взыскание в судебном порядке долга с кредитора</w:t>
      </w:r>
    </w:p>
    <w:p w14:paraId="71A28A42" w14:textId="77777777" w:rsidR="00991CFC" w:rsidRPr="00081ABB" w:rsidRDefault="00991CFC" w:rsidP="00081ABB">
      <w:pPr>
        <w:spacing w:line="360" w:lineRule="auto"/>
        <w:ind w:firstLine="709"/>
        <w:jc w:val="both"/>
        <w:rPr>
          <w:b/>
        </w:rPr>
      </w:pPr>
      <w:r w:rsidRPr="00081ABB">
        <w:rPr>
          <w:b/>
        </w:rPr>
        <w:t>Работодатель обязан отстранить от работы (не допускать к работе) работника:</w:t>
      </w:r>
    </w:p>
    <w:p w14:paraId="039F09EE" w14:textId="77777777" w:rsidR="00991CFC" w:rsidRPr="00081ABB" w:rsidRDefault="00991CFC" w:rsidP="00081ABB">
      <w:pPr>
        <w:autoSpaceDE w:val="0"/>
        <w:autoSpaceDN w:val="0"/>
        <w:spacing w:line="360" w:lineRule="auto"/>
        <w:ind w:firstLine="709"/>
        <w:jc w:val="both"/>
      </w:pPr>
      <w:r w:rsidRPr="00081ABB">
        <w:rPr>
          <w:lang w:val="en-US"/>
        </w:rPr>
        <w:t>a</w:t>
      </w:r>
      <w:r w:rsidRPr="00081ABB">
        <w:t>) появившегося на работе в состоянии алкогольного, наркотического или иного токсического опьянения;</w:t>
      </w:r>
    </w:p>
    <w:p w14:paraId="074CA989" w14:textId="77777777" w:rsidR="00991CFC" w:rsidRPr="00081ABB" w:rsidRDefault="00991CFC" w:rsidP="00081ABB">
      <w:pPr>
        <w:autoSpaceDE w:val="0"/>
        <w:autoSpaceDN w:val="0"/>
        <w:spacing w:line="360" w:lineRule="auto"/>
        <w:ind w:firstLine="709"/>
        <w:jc w:val="both"/>
      </w:pPr>
      <w:r w:rsidRPr="00081ABB">
        <w:rPr>
          <w:lang w:val="en-US"/>
        </w:rPr>
        <w:t>b</w:t>
      </w:r>
      <w:r w:rsidRPr="00081ABB">
        <w:t>) совершившего прогул;</w:t>
      </w:r>
    </w:p>
    <w:p w14:paraId="2310977B" w14:textId="77777777" w:rsidR="00991CFC" w:rsidRPr="00081ABB" w:rsidRDefault="00991CFC" w:rsidP="00081ABB">
      <w:pPr>
        <w:autoSpaceDE w:val="0"/>
        <w:autoSpaceDN w:val="0"/>
        <w:spacing w:line="360" w:lineRule="auto"/>
        <w:ind w:firstLine="709"/>
        <w:jc w:val="both"/>
      </w:pPr>
      <w:r w:rsidRPr="00081ABB">
        <w:rPr>
          <w:lang w:val="en-US"/>
        </w:rPr>
        <w:t>c</w:t>
      </w:r>
      <w:r w:rsidRPr="00081ABB">
        <w:t>) не прошедшего в установленном порядке обучение и проверку знаний и навыков в области охраны труда;</w:t>
      </w:r>
    </w:p>
    <w:p w14:paraId="4E9011B0" w14:textId="77777777" w:rsidR="00991CFC" w:rsidRPr="00081ABB" w:rsidRDefault="00991CFC" w:rsidP="00081ABB">
      <w:pPr>
        <w:autoSpaceDE w:val="0"/>
        <w:autoSpaceDN w:val="0"/>
        <w:spacing w:line="360" w:lineRule="auto"/>
        <w:ind w:firstLine="709"/>
        <w:jc w:val="both"/>
      </w:pPr>
      <w:r w:rsidRPr="00081ABB">
        <w:rPr>
          <w:lang w:val="en-US"/>
        </w:rPr>
        <w:t>d</w:t>
      </w:r>
      <w:r w:rsidRPr="00081ABB">
        <w:t>) 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федеральными законами и иными нормативными правовыми актами Российской Федерации/</w:t>
      </w:r>
    </w:p>
    <w:p w14:paraId="08037C23" w14:textId="77777777" w:rsidR="00991CFC" w:rsidRPr="00081ABB" w:rsidRDefault="005E755A" w:rsidP="00081ABB">
      <w:pPr>
        <w:pStyle w:val="af"/>
        <w:spacing w:after="0" w:line="360" w:lineRule="auto"/>
        <w:ind w:left="0" w:firstLine="709"/>
        <w:jc w:val="both"/>
        <w:rPr>
          <w:b/>
          <w:bCs/>
        </w:rPr>
      </w:pPr>
      <w:r w:rsidRPr="00081ABB">
        <w:rPr>
          <w:b/>
          <w:bCs/>
        </w:rPr>
        <w:t xml:space="preserve"> </w:t>
      </w:r>
      <w:r w:rsidR="00991CFC" w:rsidRPr="00081ABB">
        <w:rPr>
          <w:b/>
          <w:bCs/>
        </w:rPr>
        <w:t>К дисциплинарным взысканиям относятся:</w:t>
      </w:r>
    </w:p>
    <w:p w14:paraId="08BDED1C" w14:textId="77777777" w:rsidR="00991CFC" w:rsidRPr="00081ABB" w:rsidRDefault="00991CFC" w:rsidP="00081ABB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081ABB">
        <w:t>предупреждение;</w:t>
      </w:r>
    </w:p>
    <w:p w14:paraId="793E0CF5" w14:textId="77777777" w:rsidR="00991CFC" w:rsidRPr="00081ABB" w:rsidRDefault="00991CFC" w:rsidP="00081ABB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081ABB">
        <w:lastRenderedPageBreak/>
        <w:t>замечание;</w:t>
      </w:r>
    </w:p>
    <w:p w14:paraId="5C83FF46" w14:textId="77777777" w:rsidR="00991CFC" w:rsidRPr="00081ABB" w:rsidRDefault="00991CFC" w:rsidP="00081ABB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081ABB">
        <w:t>лишение премии;</w:t>
      </w:r>
    </w:p>
    <w:p w14:paraId="4EE50C67" w14:textId="77777777" w:rsidR="00991CFC" w:rsidRPr="00081ABB" w:rsidRDefault="00991CFC" w:rsidP="00081ABB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081ABB">
        <w:t>увольнение;</w:t>
      </w:r>
    </w:p>
    <w:p w14:paraId="44199B71" w14:textId="77777777" w:rsidR="00991CFC" w:rsidRPr="00081ABB" w:rsidRDefault="00991CFC" w:rsidP="00081ABB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081ABB">
        <w:t>выговор;</w:t>
      </w:r>
    </w:p>
    <w:p w14:paraId="256D1798" w14:textId="77777777" w:rsidR="00991CFC" w:rsidRPr="00081ABB" w:rsidRDefault="00991CFC" w:rsidP="00081ABB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081ABB">
        <w:t>строгий выговор с занесением в трудовую книжку.</w:t>
      </w:r>
    </w:p>
    <w:p w14:paraId="652ED804" w14:textId="77777777" w:rsidR="00991CFC" w:rsidRPr="00081ABB" w:rsidRDefault="00991CFC" w:rsidP="00081ABB">
      <w:pPr>
        <w:pStyle w:val="2"/>
        <w:spacing w:after="0" w:line="360" w:lineRule="auto"/>
        <w:ind w:firstLine="709"/>
        <w:jc w:val="both"/>
        <w:rPr>
          <w:b/>
        </w:rPr>
      </w:pPr>
      <w:r w:rsidRPr="00081ABB">
        <w:rPr>
          <w:b/>
        </w:rPr>
        <w:t>Преступлением признается:</w:t>
      </w:r>
    </w:p>
    <w:p w14:paraId="5121FB53" w14:textId="77777777" w:rsidR="00991CFC" w:rsidRPr="00081ABB" w:rsidRDefault="00991CFC" w:rsidP="00081ABB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081ABB">
        <w:t>действие (бездействие), содержащее признаки какого-либо деяния, предусмотренного УК РФ;</w:t>
      </w:r>
    </w:p>
    <w:p w14:paraId="1FB3923F" w14:textId="77777777" w:rsidR="00991CFC" w:rsidRPr="00081ABB" w:rsidRDefault="00991CFC" w:rsidP="00081ABB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081ABB">
        <w:t>общественно опасное деяние, запрещенное УК РФ;</w:t>
      </w:r>
    </w:p>
    <w:p w14:paraId="46FE2E5D" w14:textId="77777777" w:rsidR="00991CFC" w:rsidRPr="00081ABB" w:rsidRDefault="00991CFC" w:rsidP="00081ABB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081ABB">
        <w:t>виновно совершенное общественно опасное деяние, запрещенное УК РФ.</w:t>
      </w:r>
    </w:p>
    <w:p w14:paraId="20457776" w14:textId="77777777" w:rsidR="00991CFC" w:rsidRPr="00081ABB" w:rsidRDefault="00991CFC" w:rsidP="00081ABB">
      <w:pPr>
        <w:pStyle w:val="2"/>
        <w:spacing w:after="0" w:line="360" w:lineRule="auto"/>
        <w:ind w:firstLine="709"/>
        <w:jc w:val="both"/>
        <w:rPr>
          <w:b/>
        </w:rPr>
      </w:pPr>
      <w:r w:rsidRPr="00081ABB">
        <w:rPr>
          <w:b/>
        </w:rPr>
        <w:t>Элементами состава преступления являются:</w:t>
      </w:r>
    </w:p>
    <w:p w14:paraId="24049CE5" w14:textId="77777777" w:rsidR="00991CFC" w:rsidRPr="00081ABB" w:rsidRDefault="00991CFC" w:rsidP="00081ABB">
      <w:pPr>
        <w:numPr>
          <w:ilvl w:val="0"/>
          <w:numId w:val="19"/>
        </w:numPr>
        <w:tabs>
          <w:tab w:val="num" w:pos="360"/>
        </w:tabs>
        <w:spacing w:line="360" w:lineRule="auto"/>
        <w:ind w:left="0" w:firstLine="709"/>
        <w:jc w:val="both"/>
      </w:pPr>
      <w:r w:rsidRPr="00081ABB">
        <w:t>объект преступления;</w:t>
      </w:r>
    </w:p>
    <w:p w14:paraId="6003CB6A" w14:textId="77777777" w:rsidR="00991CFC" w:rsidRPr="00081ABB" w:rsidRDefault="00991CFC" w:rsidP="00081ABB">
      <w:pPr>
        <w:numPr>
          <w:ilvl w:val="0"/>
          <w:numId w:val="19"/>
        </w:numPr>
        <w:tabs>
          <w:tab w:val="num" w:pos="360"/>
        </w:tabs>
        <w:spacing w:line="360" w:lineRule="auto"/>
        <w:ind w:left="0" w:firstLine="709"/>
        <w:jc w:val="both"/>
      </w:pPr>
      <w:r w:rsidRPr="00081ABB">
        <w:t>стадии совершения преступления;</w:t>
      </w:r>
    </w:p>
    <w:p w14:paraId="0C9F93A1" w14:textId="77777777" w:rsidR="00991CFC" w:rsidRPr="00081ABB" w:rsidRDefault="00991CFC" w:rsidP="00081ABB">
      <w:pPr>
        <w:numPr>
          <w:ilvl w:val="0"/>
          <w:numId w:val="19"/>
        </w:numPr>
        <w:tabs>
          <w:tab w:val="num" w:pos="360"/>
        </w:tabs>
        <w:spacing w:line="360" w:lineRule="auto"/>
        <w:ind w:left="0" w:firstLine="709"/>
        <w:jc w:val="both"/>
      </w:pPr>
      <w:r w:rsidRPr="00081ABB">
        <w:t>объективная сторона преступления;</w:t>
      </w:r>
    </w:p>
    <w:p w14:paraId="60EF2D1A" w14:textId="77777777" w:rsidR="00991CFC" w:rsidRPr="00081ABB" w:rsidRDefault="00991CFC" w:rsidP="00081ABB">
      <w:pPr>
        <w:numPr>
          <w:ilvl w:val="0"/>
          <w:numId w:val="19"/>
        </w:numPr>
        <w:tabs>
          <w:tab w:val="num" w:pos="360"/>
        </w:tabs>
        <w:spacing w:line="360" w:lineRule="auto"/>
        <w:ind w:left="0" w:firstLine="709"/>
        <w:jc w:val="both"/>
      </w:pPr>
      <w:r w:rsidRPr="00081ABB">
        <w:t>субъект преступления;</w:t>
      </w:r>
    </w:p>
    <w:p w14:paraId="52A21F54" w14:textId="77777777" w:rsidR="00726B42" w:rsidRPr="00081ABB" w:rsidRDefault="00991CFC" w:rsidP="00081ABB">
      <w:pPr>
        <w:numPr>
          <w:ilvl w:val="0"/>
          <w:numId w:val="19"/>
        </w:numPr>
        <w:tabs>
          <w:tab w:val="num" w:pos="360"/>
        </w:tabs>
        <w:spacing w:line="360" w:lineRule="auto"/>
        <w:ind w:left="0" w:firstLine="709"/>
        <w:jc w:val="both"/>
      </w:pPr>
      <w:r w:rsidRPr="00081ABB">
        <w:t>субъективная сторона преступления.</w:t>
      </w:r>
    </w:p>
    <w:p w14:paraId="3098AE09" w14:textId="77777777" w:rsidR="00726B42" w:rsidRDefault="00726B42" w:rsidP="00081ABB">
      <w:pPr>
        <w:spacing w:line="360" w:lineRule="auto"/>
        <w:ind w:firstLine="709"/>
        <w:jc w:val="both"/>
      </w:pPr>
    </w:p>
    <w:p w14:paraId="0869B35D" w14:textId="7866D1FF" w:rsidR="001D6AE2" w:rsidRDefault="00F30BA7" w:rsidP="00081ABB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4.</w:t>
      </w:r>
      <w:r w:rsidR="001D6AE2" w:rsidRPr="001D6AE2">
        <w:rPr>
          <w:b/>
          <w:bCs/>
        </w:rPr>
        <w:t>Итоговый контроль</w:t>
      </w:r>
    </w:p>
    <w:p w14:paraId="0B1E8949" w14:textId="00F58C76" w:rsidR="001D6AE2" w:rsidRPr="00F30BA7" w:rsidRDefault="001D6AE2" w:rsidP="00081ABB">
      <w:pPr>
        <w:spacing w:line="360" w:lineRule="auto"/>
        <w:ind w:firstLine="709"/>
        <w:jc w:val="both"/>
      </w:pPr>
      <w:r w:rsidRPr="00F30BA7">
        <w:t>Итоговый контроль осуществляется в виде выполнения и защиты зачет</w:t>
      </w:r>
      <w:r w:rsidR="009D6A84" w:rsidRPr="00F30BA7">
        <w:t>ной работы</w:t>
      </w:r>
      <w:r w:rsidRPr="00F30BA7">
        <w:t xml:space="preserve"> </w:t>
      </w:r>
    </w:p>
    <w:p w14:paraId="743917DD" w14:textId="033F5F1A" w:rsidR="001D6AE2" w:rsidRDefault="001D6AE2" w:rsidP="00F30BA7">
      <w:pPr>
        <w:spacing w:line="360" w:lineRule="auto"/>
        <w:ind w:firstLine="709"/>
        <w:jc w:val="both"/>
        <w:rPr>
          <w:b/>
        </w:rPr>
      </w:pPr>
      <w:r w:rsidRPr="005A2FD3">
        <w:rPr>
          <w:b/>
        </w:rPr>
        <w:t xml:space="preserve">Алгоритм выполнения зачетной работы </w:t>
      </w:r>
    </w:p>
    <w:p w14:paraId="435822A8" w14:textId="2D857728" w:rsidR="001D6AE2" w:rsidRPr="005A2FD3" w:rsidRDefault="001D6AE2" w:rsidP="00F30BA7">
      <w:pPr>
        <w:spacing w:line="360" w:lineRule="auto"/>
        <w:ind w:firstLine="709"/>
        <w:jc w:val="both"/>
      </w:pPr>
      <w:r w:rsidRPr="005A2FD3">
        <w:t>Зачетная работа выполняется в виде составления ситуационной задачи (с вопросами и развернутыми ответами) по одному из видов юридической ответственности медицинских работников и медицинских организаций (уголовная, административная, гражданско-правовая, дисциплинарная).</w:t>
      </w:r>
    </w:p>
    <w:p w14:paraId="27366691" w14:textId="77777777" w:rsidR="001D6AE2" w:rsidRDefault="001D6AE2" w:rsidP="00F30BA7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и п</w:t>
      </w:r>
      <w:r w:rsidRPr="005A2FD3">
        <w:rPr>
          <w:rFonts w:ascii="Times New Roman" w:hAnsi="Times New Roman"/>
          <w:sz w:val="24"/>
          <w:szCs w:val="24"/>
        </w:rPr>
        <w:t xml:space="preserve">роанализируйте судебное решение: </w:t>
      </w:r>
      <w:r>
        <w:rPr>
          <w:rFonts w:ascii="Times New Roman" w:hAnsi="Times New Roman"/>
          <w:sz w:val="24"/>
          <w:szCs w:val="24"/>
        </w:rPr>
        <w:t>опишите ситуацию,</w:t>
      </w:r>
      <w:r w:rsidRPr="005A2FD3">
        <w:rPr>
          <w:rFonts w:ascii="Times New Roman" w:hAnsi="Times New Roman"/>
          <w:sz w:val="24"/>
          <w:szCs w:val="24"/>
        </w:rPr>
        <w:t xml:space="preserve"> определите вид ответственности, доводы сторон, доказательства, дефекты оказания медицинской помощи (в заключении СМЭ) и наличие причинно-следственной связи между дефектом и последствием для здоровья пациента.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0992DA" w14:textId="77777777" w:rsidR="001D6AE2" w:rsidRPr="005A2FD3" w:rsidRDefault="001D6AE2" w:rsidP="00F30BA7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краткое название задачи. Например, Неоказание помощи больному (ст.124 УК РФ), Компенсация морального вреда (смерть родственника при оказании акушерско-гинекологической помощи).</w:t>
      </w:r>
    </w:p>
    <w:p w14:paraId="2353AEA8" w14:textId="77777777" w:rsidR="001D6AE2" w:rsidRPr="005A2FD3" w:rsidRDefault="001D6AE2" w:rsidP="00F30BA7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FD3">
        <w:rPr>
          <w:rFonts w:ascii="Times New Roman" w:hAnsi="Times New Roman"/>
          <w:sz w:val="24"/>
          <w:szCs w:val="24"/>
        </w:rPr>
        <w:t>На основе судебного решения составьте задачу. Включите все условия, которые будут необходимы для ответов на вопросы. Например, если Вы задаете вопрос о наличии смягчающих вину обстоятельств, они должны присутствовать в условии задачи.</w:t>
      </w:r>
    </w:p>
    <w:p w14:paraId="5C602770" w14:textId="77777777" w:rsidR="001D6AE2" w:rsidRPr="005A2FD3" w:rsidRDefault="001D6AE2" w:rsidP="00F30BA7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FD3">
        <w:rPr>
          <w:rFonts w:ascii="Times New Roman" w:hAnsi="Times New Roman"/>
          <w:sz w:val="24"/>
          <w:szCs w:val="24"/>
        </w:rPr>
        <w:lastRenderedPageBreak/>
        <w:t>Поставьте вопросы и дайте развернутые ответы с</w:t>
      </w:r>
      <w:r>
        <w:rPr>
          <w:rFonts w:ascii="Times New Roman" w:hAnsi="Times New Roman"/>
          <w:sz w:val="24"/>
          <w:szCs w:val="24"/>
        </w:rPr>
        <w:t>о</w:t>
      </w:r>
      <w:r w:rsidRPr="005A2FD3">
        <w:rPr>
          <w:rFonts w:ascii="Times New Roman" w:hAnsi="Times New Roman"/>
          <w:sz w:val="24"/>
          <w:szCs w:val="24"/>
        </w:rPr>
        <w:t xml:space="preserve"> ссылками на статьи нормативно-правовых актов.</w:t>
      </w:r>
    </w:p>
    <w:p w14:paraId="6FD5EDAB" w14:textId="77777777" w:rsidR="001D6AE2" w:rsidRPr="005A2FD3" w:rsidRDefault="001D6AE2" w:rsidP="00F30BA7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FD3">
        <w:rPr>
          <w:rFonts w:ascii="Times New Roman" w:hAnsi="Times New Roman"/>
          <w:sz w:val="24"/>
          <w:szCs w:val="24"/>
        </w:rPr>
        <w:t>Составьте список источников:</w:t>
      </w:r>
    </w:p>
    <w:p w14:paraId="7D0BAE3B" w14:textId="77777777" w:rsidR="001D6AE2" w:rsidRPr="005A2FD3" w:rsidRDefault="001D6AE2" w:rsidP="00F30BA7">
      <w:pPr>
        <w:spacing w:line="360" w:lineRule="auto"/>
        <w:ind w:firstLine="709"/>
        <w:jc w:val="both"/>
      </w:pPr>
      <w:r w:rsidRPr="005A2FD3">
        <w:t>1/ Нормативно-правовые акты</w:t>
      </w:r>
    </w:p>
    <w:p w14:paraId="44280A0A" w14:textId="77777777" w:rsidR="001D6AE2" w:rsidRPr="005A2FD3" w:rsidRDefault="001D6AE2" w:rsidP="00F30BA7">
      <w:pPr>
        <w:spacing w:line="360" w:lineRule="auto"/>
        <w:ind w:firstLine="709"/>
        <w:jc w:val="both"/>
      </w:pPr>
      <w:r w:rsidRPr="005A2FD3">
        <w:t>2/ Название судебного решения и ссылка на него</w:t>
      </w:r>
    </w:p>
    <w:p w14:paraId="4F15FE2B" w14:textId="77777777" w:rsidR="001D6AE2" w:rsidRPr="005A2FD3" w:rsidRDefault="001D6AE2" w:rsidP="00F30BA7">
      <w:pPr>
        <w:spacing w:line="360" w:lineRule="auto"/>
        <w:ind w:firstLine="709"/>
        <w:jc w:val="both"/>
      </w:pPr>
      <w:r w:rsidRPr="005A2FD3">
        <w:t>3/ Научная литературы (учебники, комментарии, научные статьи)</w:t>
      </w:r>
    </w:p>
    <w:p w14:paraId="744A9B1D" w14:textId="200A3472" w:rsidR="001D6AE2" w:rsidRDefault="001D6AE2" w:rsidP="00F30BA7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– текст судебного решения.</w:t>
      </w:r>
    </w:p>
    <w:p w14:paraId="1B41FA37" w14:textId="77777777" w:rsidR="00F30BA7" w:rsidRPr="009D6A84" w:rsidRDefault="00F30BA7" w:rsidP="00F30BA7">
      <w:pPr>
        <w:pStyle w:val="af2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C5964E9" w14:textId="308CBBA7" w:rsidR="00726B42" w:rsidRPr="00081ABB" w:rsidRDefault="00F30BA7" w:rsidP="00081ABB">
      <w:pPr>
        <w:spacing w:line="360" w:lineRule="auto"/>
        <w:ind w:firstLine="709"/>
        <w:jc w:val="both"/>
        <w:rPr>
          <w:b/>
          <w:bCs/>
        </w:rPr>
      </w:pPr>
      <w:r>
        <w:rPr>
          <w:b/>
        </w:rPr>
        <w:t>5.</w:t>
      </w:r>
      <w:r w:rsidR="00726B42" w:rsidRPr="00081ABB">
        <w:rPr>
          <w:b/>
        </w:rPr>
        <w:t>У</w:t>
      </w:r>
      <w:r w:rsidR="00726B42" w:rsidRPr="00081ABB">
        <w:rPr>
          <w:b/>
          <w:bCs/>
        </w:rPr>
        <w:t xml:space="preserve">чебно-методическое и информационное обеспечение </w:t>
      </w:r>
      <w:r w:rsidR="00081ABB" w:rsidRPr="00081ABB">
        <w:rPr>
          <w:b/>
          <w:bCs/>
        </w:rPr>
        <w:t xml:space="preserve">курса </w:t>
      </w:r>
      <w:r w:rsidR="00726B42" w:rsidRPr="00081ABB">
        <w:rPr>
          <w:b/>
        </w:rPr>
        <w:t>(печатные, электронные издания, интернет и другие сетевые ресурсы)</w:t>
      </w:r>
      <w:r w:rsidR="00726B42" w:rsidRPr="00081ABB">
        <w:rPr>
          <w:b/>
          <w:bCs/>
        </w:rPr>
        <w:t>.</w:t>
      </w:r>
    </w:p>
    <w:p w14:paraId="3C813016" w14:textId="3F1B03D2" w:rsidR="00726B42" w:rsidRPr="00081ABB" w:rsidRDefault="00726B42" w:rsidP="00081ABB">
      <w:pPr>
        <w:spacing w:line="360" w:lineRule="auto"/>
        <w:ind w:firstLine="709"/>
        <w:jc w:val="both"/>
        <w:rPr>
          <w:b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47"/>
      </w:tblGrid>
      <w:tr w:rsidR="00081ABB" w:rsidRPr="00081ABB" w14:paraId="1294D193" w14:textId="77777777" w:rsidTr="00F30BA7">
        <w:trPr>
          <w:cantSplit/>
          <w:trHeight w:val="4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9622" w14:textId="77777777" w:rsidR="00081ABB" w:rsidRPr="00081ABB" w:rsidRDefault="00081ABB" w:rsidP="00F30BA7">
            <w:pPr>
              <w:spacing w:line="360" w:lineRule="auto"/>
              <w:jc w:val="both"/>
            </w:pPr>
            <w:r w:rsidRPr="00081ABB">
              <w:t>№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D8A" w14:textId="0A6E5BA5" w:rsidR="00081ABB" w:rsidRPr="00081ABB" w:rsidRDefault="00081ABB" w:rsidP="00F30BA7">
            <w:pPr>
              <w:spacing w:line="360" w:lineRule="auto"/>
              <w:jc w:val="both"/>
            </w:pPr>
            <w:r w:rsidRPr="00081ABB">
              <w:t xml:space="preserve">Наименование </w:t>
            </w:r>
          </w:p>
        </w:tc>
      </w:tr>
      <w:tr w:rsidR="00081ABB" w:rsidRPr="00081ABB" w14:paraId="12C0225B" w14:textId="77777777" w:rsidTr="00F30BA7">
        <w:trPr>
          <w:cantSplit/>
          <w:trHeight w:val="4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211" w14:textId="77777777" w:rsidR="00081ABB" w:rsidRPr="00081ABB" w:rsidRDefault="00081ABB" w:rsidP="00F30BA7">
            <w:pPr>
              <w:spacing w:line="360" w:lineRule="auto"/>
              <w:jc w:val="both"/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22D3" w14:textId="77777777" w:rsidR="00081ABB" w:rsidRPr="00081ABB" w:rsidRDefault="00081ABB" w:rsidP="00F30BA7">
            <w:pPr>
              <w:spacing w:line="360" w:lineRule="auto"/>
              <w:jc w:val="both"/>
            </w:pPr>
          </w:p>
        </w:tc>
      </w:tr>
      <w:tr w:rsidR="00081ABB" w:rsidRPr="00081ABB" w14:paraId="4E3A1075" w14:textId="77777777" w:rsidTr="00F30BA7">
        <w:trPr>
          <w:trHeight w:val="1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80F" w14:textId="77777777" w:rsidR="00081ABB" w:rsidRPr="00081ABB" w:rsidRDefault="00081ABB" w:rsidP="00F30BA7">
            <w:pPr>
              <w:spacing w:line="360" w:lineRule="auto"/>
              <w:jc w:val="both"/>
            </w:pPr>
            <w:r w:rsidRPr="00081ABB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0D5" w14:textId="77777777" w:rsidR="00081ABB" w:rsidRPr="00081ABB" w:rsidRDefault="00081ABB" w:rsidP="00F30BA7">
            <w:pPr>
              <w:spacing w:line="360" w:lineRule="auto"/>
              <w:jc w:val="both"/>
            </w:pPr>
            <w:r w:rsidRPr="00081ABB">
              <w:t>Сергеев Ю.Д. Павлова Ю.В. Каменская Н.А.</w:t>
            </w:r>
          </w:p>
          <w:p w14:paraId="0D4B2F1D" w14:textId="77777777" w:rsidR="00081ABB" w:rsidRPr="00081ABB" w:rsidRDefault="00081ABB" w:rsidP="00F30BA7">
            <w:pPr>
              <w:spacing w:line="360" w:lineRule="auto"/>
              <w:jc w:val="both"/>
            </w:pPr>
            <w:r w:rsidRPr="00081ABB">
              <w:t xml:space="preserve">Поспелова С.И. Правоведение. Медицинское право: Учебник. (гриф ФИРО). </w:t>
            </w:r>
            <w:proofErr w:type="gramStart"/>
            <w:r w:rsidRPr="00081ABB">
              <w:t>М.:ООО</w:t>
            </w:r>
            <w:proofErr w:type="gramEnd"/>
            <w:r w:rsidRPr="00081ABB">
              <w:t xml:space="preserve"> «Издательство «Медицинское информационное агентство», 2014 г.-552 с.</w:t>
            </w:r>
          </w:p>
        </w:tc>
      </w:tr>
      <w:tr w:rsidR="00081ABB" w:rsidRPr="00081ABB" w14:paraId="42A62FC6" w14:textId="77777777" w:rsidTr="00F30BA7">
        <w:trPr>
          <w:trHeight w:val="1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620" w14:textId="77777777" w:rsidR="00081ABB" w:rsidRPr="00081ABB" w:rsidRDefault="00081ABB" w:rsidP="00F30BA7">
            <w:pPr>
              <w:spacing w:line="360" w:lineRule="auto"/>
              <w:jc w:val="both"/>
            </w:pPr>
            <w:r w:rsidRPr="00081ABB"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0980" w14:textId="77777777" w:rsidR="00081ABB" w:rsidRPr="00081ABB" w:rsidRDefault="00081ABB" w:rsidP="00F30BA7">
            <w:pPr>
              <w:spacing w:line="360" w:lineRule="auto"/>
              <w:jc w:val="both"/>
            </w:pPr>
            <w:r w:rsidRPr="00081ABB">
              <w:t>Павлова Ю.В. Войтенков Е.А., Каменская Н.А.</w:t>
            </w:r>
          </w:p>
          <w:p w14:paraId="73323F1A" w14:textId="77777777" w:rsidR="00081ABB" w:rsidRPr="00081ABB" w:rsidRDefault="00081ABB" w:rsidP="00F30BA7">
            <w:pPr>
              <w:spacing w:line="360" w:lineRule="auto"/>
              <w:jc w:val="both"/>
            </w:pPr>
            <w:r w:rsidRPr="00081ABB">
              <w:t xml:space="preserve">Поспелова С.И. Правоведение: методические рекомендации для организации самостоятельной работы студентов. М.: Издательство Первого московского государственного медицинского университета имени </w:t>
            </w:r>
            <w:proofErr w:type="spellStart"/>
            <w:r w:rsidRPr="00081ABB">
              <w:t>И.М.Сеченова</w:t>
            </w:r>
            <w:proofErr w:type="spellEnd"/>
            <w:r w:rsidRPr="00081ABB">
              <w:t>, 2015 г. –64 с.</w:t>
            </w:r>
          </w:p>
        </w:tc>
      </w:tr>
      <w:tr w:rsidR="00081ABB" w:rsidRPr="00081ABB" w14:paraId="084E7966" w14:textId="77777777" w:rsidTr="00F30BA7">
        <w:trPr>
          <w:trHeight w:val="2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CC0" w14:textId="459400AA" w:rsidR="00081ABB" w:rsidRPr="00081ABB" w:rsidRDefault="00081ABB" w:rsidP="00F30BA7">
            <w:pPr>
              <w:spacing w:line="360" w:lineRule="auto"/>
              <w:jc w:val="both"/>
            </w:pPr>
            <w:r w:rsidRPr="00081ABB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786" w14:textId="77777777" w:rsidR="00081ABB" w:rsidRPr="00081ABB" w:rsidRDefault="00081AB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jc w:val="both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Официальный интернет-портал правовой информации (pravo.gov.ru)</w:t>
            </w:r>
          </w:p>
          <w:p w14:paraId="61E3C608" w14:textId="77777777" w:rsidR="00081ABB" w:rsidRPr="00081ABB" w:rsidRDefault="00081AB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jc w:val="both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Федеральный портал проектов нормативных актов (regulation.gov.ru)</w:t>
            </w:r>
          </w:p>
          <w:p w14:paraId="7A30FF63" w14:textId="77777777" w:rsidR="00081ABB" w:rsidRPr="00081ABB" w:rsidRDefault="00081AB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jc w:val="both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Информационно-правовой портал Гарант (garant.ru)</w:t>
            </w:r>
          </w:p>
          <w:p w14:paraId="44C27B0A" w14:textId="77777777" w:rsidR="00081ABB" w:rsidRPr="00081ABB" w:rsidRDefault="00081AB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jc w:val="both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Интернет версию Консультант Плюс (consultant.ru)</w:t>
            </w:r>
          </w:p>
          <w:p w14:paraId="73F7150F" w14:textId="77777777" w:rsidR="00081ABB" w:rsidRPr="00081ABB" w:rsidRDefault="00081AB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jc w:val="both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Интернет-ресурс Судебные и нормативные акты РФ (</w:t>
            </w:r>
            <w:proofErr w:type="spellStart"/>
            <w:r w:rsidRPr="00081ABB">
              <w:rPr>
                <w:color w:val="404040" w:themeColor="text1" w:themeTint="BF"/>
              </w:rPr>
              <w:t>СудАкт</w:t>
            </w:r>
            <w:proofErr w:type="spellEnd"/>
            <w:r w:rsidRPr="00081ABB">
              <w:rPr>
                <w:color w:val="404040" w:themeColor="text1" w:themeTint="BF"/>
              </w:rPr>
              <w:t>) (sudact.ru)</w:t>
            </w:r>
          </w:p>
          <w:p w14:paraId="344CFB39" w14:textId="52AB177D" w:rsidR="00081ABB" w:rsidRPr="00F30BA7" w:rsidRDefault="00081ABB" w:rsidP="00F3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00"/>
                <w:tab w:val="right" w:pos="9329"/>
              </w:tabs>
              <w:spacing w:line="360" w:lineRule="auto"/>
              <w:jc w:val="both"/>
              <w:rPr>
                <w:color w:val="404040" w:themeColor="text1" w:themeTint="BF"/>
              </w:rPr>
            </w:pPr>
            <w:r w:rsidRPr="00081ABB">
              <w:rPr>
                <w:color w:val="404040" w:themeColor="text1" w:themeTint="BF"/>
              </w:rPr>
              <w:t>Аналитическая система «Сутяжник» sutyazhnik.garant.ru</w:t>
            </w:r>
          </w:p>
        </w:tc>
      </w:tr>
    </w:tbl>
    <w:p w14:paraId="5FFB8A10" w14:textId="77777777" w:rsidR="00726B42" w:rsidRPr="00081ABB" w:rsidRDefault="00726B42" w:rsidP="00F30BA7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495B4" w14:textId="70D1A8CF" w:rsidR="0075546A" w:rsidRPr="00081ABB" w:rsidRDefault="00F30BA7" w:rsidP="00081ABB">
      <w:pPr>
        <w:tabs>
          <w:tab w:val="right" w:leader="underscore" w:pos="9639"/>
        </w:tabs>
        <w:spacing w:line="360" w:lineRule="auto"/>
        <w:ind w:firstLine="709"/>
        <w:jc w:val="both"/>
        <w:rPr>
          <w:b/>
        </w:rPr>
      </w:pPr>
      <w:r>
        <w:rPr>
          <w:b/>
          <w:caps/>
        </w:rPr>
        <w:t>6.</w:t>
      </w:r>
      <w:r w:rsidR="0075546A" w:rsidRPr="00081ABB">
        <w:rPr>
          <w:b/>
          <w:caps/>
        </w:rPr>
        <w:t>О</w:t>
      </w:r>
      <w:r w:rsidR="0075546A" w:rsidRPr="00081ABB">
        <w:rPr>
          <w:b/>
        </w:rPr>
        <w:t xml:space="preserve">бразовательные технологии в интерактивной форме, используемые в процессе преподавания дисциплины: ролевые и деловые игры, тренинг, </w:t>
      </w:r>
      <w:r>
        <w:rPr>
          <w:b/>
        </w:rPr>
        <w:t>ситуационные задачи, дискуссия</w:t>
      </w:r>
    </w:p>
    <w:p w14:paraId="65601B7D" w14:textId="219EF682" w:rsidR="0075546A" w:rsidRPr="00081ABB" w:rsidRDefault="0075546A" w:rsidP="00081ABB">
      <w:pPr>
        <w:tabs>
          <w:tab w:val="right" w:leader="underscore" w:pos="9639"/>
        </w:tabs>
        <w:spacing w:line="360" w:lineRule="auto"/>
        <w:ind w:firstLine="709"/>
        <w:jc w:val="both"/>
      </w:pPr>
      <w:r w:rsidRPr="00081ABB">
        <w:t>Всего 30 % интерактивных занятий от объема аудиторной работы.</w:t>
      </w:r>
    </w:p>
    <w:p w14:paraId="6F43C3A4" w14:textId="7F3DC6EA" w:rsidR="0075546A" w:rsidRPr="00081ABB" w:rsidRDefault="0075546A" w:rsidP="00081ABB">
      <w:pPr>
        <w:pStyle w:val="a"/>
        <w:widowControl w:val="0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/>
        </w:rPr>
      </w:pPr>
      <w:r w:rsidRPr="00081ABB">
        <w:rPr>
          <w:b/>
        </w:rPr>
        <w:t>Пример задачи по теме:</w:t>
      </w:r>
    </w:p>
    <w:p w14:paraId="40F7CDC9" w14:textId="77777777" w:rsidR="00A97869" w:rsidRPr="00081ABB" w:rsidRDefault="00A97869" w:rsidP="00081ABB">
      <w:pPr>
        <w:tabs>
          <w:tab w:val="right" w:leader="underscore" w:pos="9639"/>
        </w:tabs>
        <w:spacing w:line="360" w:lineRule="auto"/>
        <w:ind w:firstLine="709"/>
        <w:jc w:val="both"/>
      </w:pPr>
      <w:r w:rsidRPr="00081ABB">
        <w:t xml:space="preserve">В стационар поступил больной с подозрением на туберкулез. В результате обследования диагноз подтвердился. Врачи объяснили больному, что необходимо провести </w:t>
      </w:r>
      <w:r w:rsidRPr="00081ABB">
        <w:lastRenderedPageBreak/>
        <w:t>полное обследование близких родственников больного. Однако пациент настаивал на неразглашении диагноза его родным и объяснял это тем, что никто не будет приходить к нему в больницу, а он не переносит больничную еду и ему необходимо внимание и уход. Больной пригрозил, что в противном случае он подаст иск о компенсации причиненного ему морального вреда в результате разглашения врачебной тайны.</w:t>
      </w:r>
    </w:p>
    <w:p w14:paraId="7D9E62F2" w14:textId="77777777" w:rsidR="00A97869" w:rsidRPr="00F30BA7" w:rsidRDefault="00A97869" w:rsidP="00081ABB">
      <w:pPr>
        <w:tabs>
          <w:tab w:val="right" w:leader="underscore" w:pos="9639"/>
        </w:tabs>
        <w:spacing w:line="360" w:lineRule="auto"/>
        <w:ind w:firstLine="709"/>
        <w:jc w:val="both"/>
        <w:rPr>
          <w:b/>
          <w:bCs/>
        </w:rPr>
      </w:pPr>
      <w:r w:rsidRPr="00F30BA7">
        <w:rPr>
          <w:b/>
          <w:bCs/>
        </w:rPr>
        <w:t>Вопросы к задаче</w:t>
      </w:r>
    </w:p>
    <w:p w14:paraId="4046D054" w14:textId="77777777" w:rsidR="00A97869" w:rsidRPr="00081ABB" w:rsidRDefault="00A97869" w:rsidP="00081ABB">
      <w:pPr>
        <w:tabs>
          <w:tab w:val="right" w:leader="underscore" w:pos="9639"/>
        </w:tabs>
        <w:spacing w:line="360" w:lineRule="auto"/>
        <w:ind w:firstLine="709"/>
        <w:jc w:val="both"/>
      </w:pPr>
      <w:r w:rsidRPr="00081ABB">
        <w:t>1. Каким образом поступить в данном случае лечащему врачу?</w:t>
      </w:r>
    </w:p>
    <w:p w14:paraId="4995D073" w14:textId="3645FF17" w:rsidR="001D6AE2" w:rsidRDefault="00A97869" w:rsidP="00F30BA7">
      <w:pPr>
        <w:tabs>
          <w:tab w:val="right" w:leader="underscore" w:pos="9639"/>
        </w:tabs>
        <w:spacing w:line="360" w:lineRule="auto"/>
        <w:ind w:firstLine="709"/>
        <w:jc w:val="both"/>
      </w:pPr>
      <w:r w:rsidRPr="00081ABB">
        <w:t>2. Опишите основания для разглашения врачебной тайны без согласия пациента.</w:t>
      </w:r>
      <w:bookmarkStart w:id="0" w:name="_Toc264543523"/>
      <w:bookmarkStart w:id="1" w:name="_Toc264543481"/>
    </w:p>
    <w:p w14:paraId="7AE52CA6" w14:textId="77777777" w:rsidR="001D6AE2" w:rsidRDefault="001D6AE2" w:rsidP="00081ABB">
      <w:pPr>
        <w:widowControl w:val="0"/>
        <w:spacing w:line="360" w:lineRule="auto"/>
        <w:ind w:firstLine="709"/>
        <w:jc w:val="both"/>
        <w:rPr>
          <w:lang w:eastAsia="en-US"/>
        </w:rPr>
      </w:pPr>
    </w:p>
    <w:p w14:paraId="3D36173E" w14:textId="136A950F" w:rsidR="000D1AA5" w:rsidRPr="00F30BA7" w:rsidRDefault="00081ABB" w:rsidP="00081ABB">
      <w:pPr>
        <w:widowControl w:val="0"/>
        <w:spacing w:line="360" w:lineRule="auto"/>
        <w:ind w:firstLine="709"/>
        <w:jc w:val="both"/>
        <w:rPr>
          <w:b/>
          <w:bCs/>
          <w:lang w:eastAsia="en-US"/>
        </w:rPr>
      </w:pPr>
      <w:r w:rsidRPr="00F30BA7">
        <w:rPr>
          <w:b/>
          <w:bCs/>
          <w:lang w:eastAsia="en-US"/>
        </w:rPr>
        <w:t>Р</w:t>
      </w:r>
      <w:r w:rsidR="000D1AA5" w:rsidRPr="00F30BA7">
        <w:rPr>
          <w:b/>
          <w:bCs/>
          <w:lang w:eastAsia="en-US"/>
        </w:rPr>
        <w:t>абочая программа дисциплины разработана</w:t>
      </w:r>
      <w:r w:rsidRPr="00F30BA7">
        <w:rPr>
          <w:b/>
          <w:bCs/>
          <w:lang w:eastAsia="en-US"/>
        </w:rPr>
        <w:t xml:space="preserve">: </w:t>
      </w:r>
    </w:p>
    <w:p w14:paraId="5F26874E" w14:textId="6E622475" w:rsidR="000D1AA5" w:rsidRPr="00081ABB" w:rsidRDefault="000D1AA5" w:rsidP="00081ABB">
      <w:pPr>
        <w:widowControl w:val="0"/>
        <w:spacing w:line="360" w:lineRule="auto"/>
        <w:ind w:firstLine="709"/>
        <w:jc w:val="both"/>
        <w:rPr>
          <w:lang w:eastAsia="en-US"/>
        </w:rPr>
      </w:pPr>
      <w:r w:rsidRPr="00081ABB">
        <w:rPr>
          <w:lang w:eastAsia="en-US"/>
        </w:rPr>
        <w:t>Доцент кафедры</w:t>
      </w:r>
      <w:r w:rsidR="00081ABB" w:rsidRPr="00081ABB">
        <w:rPr>
          <w:lang w:eastAsia="en-US"/>
        </w:rPr>
        <w:t xml:space="preserve"> медицинского права Первого МГМУ им. </w:t>
      </w:r>
      <w:proofErr w:type="spellStart"/>
      <w:r w:rsidR="00081ABB" w:rsidRPr="00081ABB">
        <w:rPr>
          <w:lang w:eastAsia="en-US"/>
        </w:rPr>
        <w:t>И.М.Сеченова</w:t>
      </w:r>
      <w:proofErr w:type="spellEnd"/>
      <w:r w:rsidRPr="00081ABB">
        <w:rPr>
          <w:lang w:eastAsia="en-US"/>
        </w:rPr>
        <w:t xml:space="preserve">, </w:t>
      </w:r>
      <w:proofErr w:type="spellStart"/>
      <w:r w:rsidRPr="00081ABB">
        <w:rPr>
          <w:lang w:eastAsia="en-US"/>
        </w:rPr>
        <w:t>к.ю.н</w:t>
      </w:r>
      <w:proofErr w:type="spellEnd"/>
      <w:r w:rsidRPr="00081ABB">
        <w:rPr>
          <w:lang w:eastAsia="en-US"/>
        </w:rPr>
        <w:t>.</w:t>
      </w:r>
      <w:r w:rsidRPr="00081ABB">
        <w:rPr>
          <w:lang w:eastAsia="en-US"/>
        </w:rPr>
        <w:tab/>
        <w:t>__________________          Павлова Ю.В.</w:t>
      </w:r>
    </w:p>
    <w:p w14:paraId="774B71EE" w14:textId="77777777" w:rsidR="00081ABB" w:rsidRPr="00081ABB" w:rsidRDefault="00081ABB" w:rsidP="00081ABB">
      <w:pPr>
        <w:widowControl w:val="0"/>
        <w:spacing w:line="360" w:lineRule="auto"/>
        <w:ind w:firstLine="709"/>
        <w:jc w:val="both"/>
        <w:rPr>
          <w:lang w:eastAsia="en-US"/>
        </w:rPr>
      </w:pPr>
    </w:p>
    <w:p w14:paraId="0BAB106D" w14:textId="2210590C" w:rsidR="00081ABB" w:rsidRPr="00081ABB" w:rsidRDefault="00081ABB" w:rsidP="00081ABB">
      <w:pPr>
        <w:widowControl w:val="0"/>
        <w:spacing w:line="360" w:lineRule="auto"/>
        <w:ind w:firstLine="709"/>
        <w:jc w:val="both"/>
        <w:rPr>
          <w:lang w:eastAsia="en-US"/>
        </w:rPr>
      </w:pPr>
      <w:r w:rsidRPr="00081ABB">
        <w:rPr>
          <w:lang w:eastAsia="en-US"/>
        </w:rPr>
        <w:t xml:space="preserve">Доцент кафедры медицинского права Первого МГМУ им. </w:t>
      </w:r>
      <w:proofErr w:type="spellStart"/>
      <w:r w:rsidRPr="00081ABB">
        <w:rPr>
          <w:lang w:eastAsia="en-US"/>
        </w:rPr>
        <w:t>И.М.Сеченова</w:t>
      </w:r>
      <w:proofErr w:type="spellEnd"/>
      <w:r w:rsidRPr="00081ABB">
        <w:rPr>
          <w:lang w:eastAsia="en-US"/>
        </w:rPr>
        <w:t xml:space="preserve">, </w:t>
      </w:r>
      <w:proofErr w:type="spellStart"/>
      <w:r w:rsidRPr="00081ABB">
        <w:rPr>
          <w:lang w:eastAsia="en-US"/>
        </w:rPr>
        <w:t>к.ю.н</w:t>
      </w:r>
      <w:proofErr w:type="spellEnd"/>
      <w:r w:rsidRPr="00081ABB">
        <w:rPr>
          <w:lang w:eastAsia="en-US"/>
        </w:rPr>
        <w:t>.</w:t>
      </w:r>
      <w:r w:rsidRPr="00081ABB">
        <w:rPr>
          <w:lang w:eastAsia="en-US"/>
        </w:rPr>
        <w:tab/>
        <w:t>__________________          Поспелова С.И.</w:t>
      </w:r>
    </w:p>
    <w:p w14:paraId="630DB026" w14:textId="13669C01" w:rsidR="00081ABB" w:rsidRPr="00081ABB" w:rsidRDefault="00081ABB" w:rsidP="00081ABB">
      <w:pPr>
        <w:widowControl w:val="0"/>
        <w:spacing w:line="360" w:lineRule="auto"/>
        <w:ind w:firstLine="709"/>
        <w:jc w:val="both"/>
        <w:rPr>
          <w:lang w:eastAsia="en-US"/>
        </w:rPr>
      </w:pPr>
      <w:r w:rsidRPr="00081ABB">
        <w:rPr>
          <w:lang w:eastAsia="en-US"/>
        </w:rPr>
        <w:t xml:space="preserve">Доцент кафедры медицинского права Первого МГМУ им. </w:t>
      </w:r>
      <w:proofErr w:type="spellStart"/>
      <w:r w:rsidRPr="00081ABB">
        <w:rPr>
          <w:lang w:eastAsia="en-US"/>
        </w:rPr>
        <w:t>И.М.Сеченова</w:t>
      </w:r>
      <w:proofErr w:type="spellEnd"/>
      <w:r w:rsidRPr="00081ABB">
        <w:rPr>
          <w:lang w:eastAsia="en-US"/>
        </w:rPr>
        <w:t xml:space="preserve">, </w:t>
      </w:r>
      <w:proofErr w:type="spellStart"/>
      <w:r w:rsidRPr="00081ABB">
        <w:rPr>
          <w:lang w:eastAsia="en-US"/>
        </w:rPr>
        <w:t>к.ю.н</w:t>
      </w:r>
      <w:proofErr w:type="spellEnd"/>
      <w:r w:rsidRPr="00081ABB">
        <w:rPr>
          <w:lang w:eastAsia="en-US"/>
        </w:rPr>
        <w:t>.</w:t>
      </w:r>
      <w:r w:rsidRPr="00081ABB">
        <w:rPr>
          <w:lang w:eastAsia="en-US"/>
        </w:rPr>
        <w:tab/>
        <w:t>__________________          Каменская Н.А.</w:t>
      </w:r>
    </w:p>
    <w:p w14:paraId="4E853F86" w14:textId="77777777" w:rsidR="00081ABB" w:rsidRPr="00081ABB" w:rsidRDefault="00081ABB" w:rsidP="00081ABB">
      <w:pPr>
        <w:widowControl w:val="0"/>
        <w:spacing w:line="360" w:lineRule="auto"/>
        <w:ind w:firstLine="709"/>
        <w:jc w:val="both"/>
        <w:rPr>
          <w:lang w:eastAsia="en-US"/>
        </w:rPr>
      </w:pPr>
    </w:p>
    <w:p w14:paraId="3CA1E98F" w14:textId="77777777" w:rsidR="00081ABB" w:rsidRPr="00081ABB" w:rsidRDefault="00081ABB" w:rsidP="00081ABB">
      <w:pPr>
        <w:widowControl w:val="0"/>
        <w:spacing w:line="360" w:lineRule="auto"/>
        <w:ind w:firstLine="709"/>
        <w:jc w:val="both"/>
        <w:rPr>
          <w:lang w:eastAsia="en-US"/>
        </w:rPr>
      </w:pPr>
    </w:p>
    <w:p w14:paraId="618A9CFD" w14:textId="77777777" w:rsidR="00081ABB" w:rsidRPr="00081ABB" w:rsidRDefault="00081ABB" w:rsidP="00081ABB">
      <w:pPr>
        <w:widowControl w:val="0"/>
        <w:spacing w:line="360" w:lineRule="auto"/>
        <w:ind w:firstLine="709"/>
        <w:jc w:val="both"/>
        <w:rPr>
          <w:lang w:eastAsia="en-US"/>
        </w:rPr>
      </w:pPr>
    </w:p>
    <w:p w14:paraId="642196BF" w14:textId="77777777" w:rsidR="000D1AA5" w:rsidRPr="00081ABB" w:rsidRDefault="000D1AA5" w:rsidP="00081ABB">
      <w:pPr>
        <w:widowControl w:val="0"/>
        <w:spacing w:line="360" w:lineRule="auto"/>
        <w:ind w:firstLine="709"/>
        <w:jc w:val="both"/>
        <w:rPr>
          <w:lang w:eastAsia="en-US"/>
        </w:rPr>
      </w:pPr>
    </w:p>
    <w:bookmarkEnd w:id="0"/>
    <w:bookmarkEnd w:id="1"/>
    <w:p w14:paraId="621B9E00" w14:textId="49C38F6D" w:rsidR="0024173B" w:rsidRPr="00081ABB" w:rsidRDefault="0024173B" w:rsidP="00081ABB">
      <w:pPr>
        <w:widowControl w:val="0"/>
        <w:spacing w:line="360" w:lineRule="auto"/>
        <w:ind w:firstLine="709"/>
        <w:jc w:val="both"/>
        <w:rPr>
          <w:lang w:eastAsia="en-US"/>
        </w:rPr>
      </w:pPr>
    </w:p>
    <w:sectPr w:rsidR="0024173B" w:rsidRPr="00081ABB" w:rsidSect="0058072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A87B" w14:textId="77777777" w:rsidR="007A1A74" w:rsidRDefault="007A1A74" w:rsidP="000F109B">
      <w:r>
        <w:separator/>
      </w:r>
    </w:p>
  </w:endnote>
  <w:endnote w:type="continuationSeparator" w:id="0">
    <w:p w14:paraId="2144C59D" w14:textId="77777777" w:rsidR="007A1A74" w:rsidRDefault="007A1A74" w:rsidP="000F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a"/>
      </w:rPr>
      <w:id w:val="-1689902293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7B076CF1" w14:textId="6ADF9550" w:rsidR="00580721" w:rsidRDefault="00580721" w:rsidP="00A31AA8">
        <w:pPr>
          <w:pStyle w:val="ab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14:paraId="03A56459" w14:textId="77777777" w:rsidR="00580721" w:rsidRDefault="00580721" w:rsidP="0058072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a"/>
      </w:rPr>
      <w:id w:val="-2011667028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6E1304D2" w14:textId="4F488856" w:rsidR="00580721" w:rsidRDefault="00580721" w:rsidP="00A31AA8">
        <w:pPr>
          <w:pStyle w:val="ab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>
          <w:rPr>
            <w:rStyle w:val="afa"/>
            <w:noProof/>
          </w:rPr>
          <w:t>2</w:t>
        </w:r>
        <w:r>
          <w:rPr>
            <w:rStyle w:val="afa"/>
          </w:rPr>
          <w:fldChar w:fldCharType="end"/>
        </w:r>
      </w:p>
    </w:sdtContent>
  </w:sdt>
  <w:p w14:paraId="2A2F27B5" w14:textId="77777777" w:rsidR="00580721" w:rsidRDefault="00580721" w:rsidP="0058072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4B7C" w14:textId="77777777" w:rsidR="007A1A74" w:rsidRDefault="007A1A74" w:rsidP="000F109B">
      <w:r>
        <w:separator/>
      </w:r>
    </w:p>
  </w:footnote>
  <w:footnote w:type="continuationSeparator" w:id="0">
    <w:p w14:paraId="14EB625A" w14:textId="77777777" w:rsidR="007A1A74" w:rsidRDefault="007A1A74" w:rsidP="000F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F50"/>
    <w:multiLevelType w:val="hybridMultilevel"/>
    <w:tmpl w:val="DCB806E2"/>
    <w:lvl w:ilvl="0" w:tplc="A3AEE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662CF4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F295F"/>
    <w:multiLevelType w:val="hybridMultilevel"/>
    <w:tmpl w:val="BB10DBD0"/>
    <w:lvl w:ilvl="0" w:tplc="04190017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37D66"/>
    <w:multiLevelType w:val="multilevel"/>
    <w:tmpl w:val="14D4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B1F46"/>
    <w:multiLevelType w:val="hybridMultilevel"/>
    <w:tmpl w:val="D1F890AE"/>
    <w:lvl w:ilvl="0" w:tplc="C1D2243C">
      <w:start w:val="1"/>
      <w:numFmt w:val="lowerLetter"/>
      <w:lvlText w:val="%1)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CAF39D7"/>
    <w:multiLevelType w:val="hybridMultilevel"/>
    <w:tmpl w:val="4E80F184"/>
    <w:lvl w:ilvl="0" w:tplc="A3AE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A4F39"/>
    <w:multiLevelType w:val="hybridMultilevel"/>
    <w:tmpl w:val="E99CAF3C"/>
    <w:lvl w:ilvl="0" w:tplc="84541B84">
      <w:start w:val="1"/>
      <w:numFmt w:val="lowerLetter"/>
      <w:lvlText w:val="%1)"/>
      <w:lvlJc w:val="left"/>
      <w:pPr>
        <w:tabs>
          <w:tab w:val="num" w:pos="643"/>
        </w:tabs>
        <w:ind w:left="1210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45A77"/>
    <w:multiLevelType w:val="hybridMultilevel"/>
    <w:tmpl w:val="7BF87ED8"/>
    <w:lvl w:ilvl="0" w:tplc="A3AE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B782E"/>
    <w:multiLevelType w:val="hybridMultilevel"/>
    <w:tmpl w:val="8658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56426"/>
    <w:multiLevelType w:val="hybridMultilevel"/>
    <w:tmpl w:val="A5D0A5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916D3"/>
    <w:multiLevelType w:val="hybridMultilevel"/>
    <w:tmpl w:val="ED5E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2B44"/>
    <w:multiLevelType w:val="hybridMultilevel"/>
    <w:tmpl w:val="2758DA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C1EC5"/>
    <w:multiLevelType w:val="hybridMultilevel"/>
    <w:tmpl w:val="5C78F4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963B5"/>
    <w:multiLevelType w:val="hybridMultilevel"/>
    <w:tmpl w:val="BA62C0F6"/>
    <w:lvl w:ilvl="0" w:tplc="A3AE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C6BDD"/>
    <w:multiLevelType w:val="hybridMultilevel"/>
    <w:tmpl w:val="A2AAC84C"/>
    <w:lvl w:ilvl="0" w:tplc="BC605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538F3"/>
    <w:multiLevelType w:val="hybridMultilevel"/>
    <w:tmpl w:val="4A9CAAD6"/>
    <w:lvl w:ilvl="0" w:tplc="C1BCD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B6668"/>
    <w:multiLevelType w:val="hybridMultilevel"/>
    <w:tmpl w:val="EC8E99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167DA0"/>
    <w:multiLevelType w:val="hybridMultilevel"/>
    <w:tmpl w:val="ED662282"/>
    <w:lvl w:ilvl="0" w:tplc="84541B84">
      <w:start w:val="1"/>
      <w:numFmt w:val="lowerLetter"/>
      <w:lvlText w:val="%1)"/>
      <w:lvlJc w:val="left"/>
      <w:pPr>
        <w:tabs>
          <w:tab w:val="num" w:pos="765"/>
        </w:tabs>
        <w:ind w:left="1332" w:hanging="567"/>
      </w:pPr>
    </w:lvl>
    <w:lvl w:ilvl="1" w:tplc="04190017">
      <w:start w:val="1"/>
      <w:numFmt w:val="lowerLetter"/>
      <w:lvlText w:val="%2)"/>
      <w:lvlJc w:val="left"/>
      <w:pPr>
        <w:tabs>
          <w:tab w:val="num" w:pos="2205"/>
        </w:tabs>
        <w:ind w:left="22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E6ACD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1D5112"/>
    <w:multiLevelType w:val="hybridMultilevel"/>
    <w:tmpl w:val="CDE423C2"/>
    <w:lvl w:ilvl="0" w:tplc="A3AEE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847D33"/>
    <w:multiLevelType w:val="hybridMultilevel"/>
    <w:tmpl w:val="DDD609DE"/>
    <w:lvl w:ilvl="0" w:tplc="A3AE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97260"/>
    <w:multiLevelType w:val="hybridMultilevel"/>
    <w:tmpl w:val="58D427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F942C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B9C1D40"/>
    <w:multiLevelType w:val="hybridMultilevel"/>
    <w:tmpl w:val="92D81598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A75DEF"/>
    <w:multiLevelType w:val="hybridMultilevel"/>
    <w:tmpl w:val="B208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7415E"/>
    <w:multiLevelType w:val="hybridMultilevel"/>
    <w:tmpl w:val="EE2C9ABC"/>
    <w:lvl w:ilvl="0" w:tplc="A3AEE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A260F4"/>
    <w:multiLevelType w:val="hybridMultilevel"/>
    <w:tmpl w:val="3D78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A0430"/>
    <w:multiLevelType w:val="hybridMultilevel"/>
    <w:tmpl w:val="6C6E43AC"/>
    <w:lvl w:ilvl="0" w:tplc="C1D2243C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F2BCA"/>
    <w:multiLevelType w:val="hybridMultilevel"/>
    <w:tmpl w:val="233E5352"/>
    <w:lvl w:ilvl="0" w:tplc="A3AE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3AEE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3"/>
  </w:num>
  <w:num w:numId="22">
    <w:abstractNumId w:val="1"/>
  </w:num>
  <w:num w:numId="23">
    <w:abstractNumId w:val="25"/>
  </w:num>
  <w:num w:numId="24">
    <w:abstractNumId w:val="19"/>
  </w:num>
  <w:num w:numId="25">
    <w:abstractNumId w:val="5"/>
  </w:num>
  <w:num w:numId="26">
    <w:abstractNumId w:val="7"/>
  </w:num>
  <w:num w:numId="27">
    <w:abstractNumId w:val="16"/>
  </w:num>
  <w:num w:numId="28">
    <w:abstractNumId w:val="29"/>
  </w:num>
  <w:num w:numId="29">
    <w:abstractNumId w:val="11"/>
  </w:num>
  <w:num w:numId="30">
    <w:abstractNumId w:val="3"/>
  </w:num>
  <w:num w:numId="31">
    <w:abstractNumId w:val="0"/>
  </w:num>
  <w:num w:numId="32">
    <w:abstractNumId w:val="31"/>
  </w:num>
  <w:num w:numId="33">
    <w:abstractNumId w:val="30"/>
  </w:num>
  <w:num w:numId="34">
    <w:abstractNumId w:val="24"/>
  </w:num>
  <w:num w:numId="3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3B"/>
    <w:rsid w:val="00000AFB"/>
    <w:rsid w:val="00003711"/>
    <w:rsid w:val="00003DB5"/>
    <w:rsid w:val="000070CC"/>
    <w:rsid w:val="00007DD4"/>
    <w:rsid w:val="0001460C"/>
    <w:rsid w:val="000157E8"/>
    <w:rsid w:val="000160DA"/>
    <w:rsid w:val="00017D66"/>
    <w:rsid w:val="00022E3F"/>
    <w:rsid w:val="00023A58"/>
    <w:rsid w:val="0002518D"/>
    <w:rsid w:val="00025BDC"/>
    <w:rsid w:val="00031A36"/>
    <w:rsid w:val="00032D5A"/>
    <w:rsid w:val="0003424E"/>
    <w:rsid w:val="000367AD"/>
    <w:rsid w:val="00036987"/>
    <w:rsid w:val="00037282"/>
    <w:rsid w:val="0004261B"/>
    <w:rsid w:val="00053248"/>
    <w:rsid w:val="00055129"/>
    <w:rsid w:val="00056D12"/>
    <w:rsid w:val="00060098"/>
    <w:rsid w:val="000601F6"/>
    <w:rsid w:val="00060A67"/>
    <w:rsid w:val="00063A44"/>
    <w:rsid w:val="0006732E"/>
    <w:rsid w:val="000765D2"/>
    <w:rsid w:val="00081ABB"/>
    <w:rsid w:val="00083D32"/>
    <w:rsid w:val="00084A82"/>
    <w:rsid w:val="00085EE5"/>
    <w:rsid w:val="00086516"/>
    <w:rsid w:val="0009145C"/>
    <w:rsid w:val="00091B18"/>
    <w:rsid w:val="00092D82"/>
    <w:rsid w:val="000A02A7"/>
    <w:rsid w:val="000A1594"/>
    <w:rsid w:val="000A237B"/>
    <w:rsid w:val="000A28E0"/>
    <w:rsid w:val="000A35FB"/>
    <w:rsid w:val="000A5D8B"/>
    <w:rsid w:val="000A633D"/>
    <w:rsid w:val="000B1BAE"/>
    <w:rsid w:val="000B1DFD"/>
    <w:rsid w:val="000B3380"/>
    <w:rsid w:val="000B3CA7"/>
    <w:rsid w:val="000C0AC3"/>
    <w:rsid w:val="000C0FC4"/>
    <w:rsid w:val="000C30AF"/>
    <w:rsid w:val="000C4BE2"/>
    <w:rsid w:val="000C640C"/>
    <w:rsid w:val="000D13AF"/>
    <w:rsid w:val="000D1AA5"/>
    <w:rsid w:val="000D5AE8"/>
    <w:rsid w:val="000E5A88"/>
    <w:rsid w:val="000E7645"/>
    <w:rsid w:val="000E7C4D"/>
    <w:rsid w:val="000E7D75"/>
    <w:rsid w:val="000F07CA"/>
    <w:rsid w:val="000F109B"/>
    <w:rsid w:val="000F377E"/>
    <w:rsid w:val="000F3AFC"/>
    <w:rsid w:val="000F75FC"/>
    <w:rsid w:val="00101612"/>
    <w:rsid w:val="00102690"/>
    <w:rsid w:val="0010487C"/>
    <w:rsid w:val="00105451"/>
    <w:rsid w:val="00111216"/>
    <w:rsid w:val="00112A00"/>
    <w:rsid w:val="001136B1"/>
    <w:rsid w:val="00113C3E"/>
    <w:rsid w:val="00116172"/>
    <w:rsid w:val="00120F41"/>
    <w:rsid w:val="001228EA"/>
    <w:rsid w:val="00122F38"/>
    <w:rsid w:val="00122F51"/>
    <w:rsid w:val="00125F99"/>
    <w:rsid w:val="001279AE"/>
    <w:rsid w:val="0013324E"/>
    <w:rsid w:val="001338EB"/>
    <w:rsid w:val="00133E71"/>
    <w:rsid w:val="00134337"/>
    <w:rsid w:val="00137BB5"/>
    <w:rsid w:val="00140A0E"/>
    <w:rsid w:val="00142382"/>
    <w:rsid w:val="00142644"/>
    <w:rsid w:val="00144BC5"/>
    <w:rsid w:val="001460C9"/>
    <w:rsid w:val="0015471F"/>
    <w:rsid w:val="0015626F"/>
    <w:rsid w:val="001569CC"/>
    <w:rsid w:val="00160B04"/>
    <w:rsid w:val="00162847"/>
    <w:rsid w:val="00164556"/>
    <w:rsid w:val="00165410"/>
    <w:rsid w:val="00165C2C"/>
    <w:rsid w:val="0016606F"/>
    <w:rsid w:val="001704F8"/>
    <w:rsid w:val="0018212C"/>
    <w:rsid w:val="00184F10"/>
    <w:rsid w:val="001879D5"/>
    <w:rsid w:val="00187D17"/>
    <w:rsid w:val="001904B4"/>
    <w:rsid w:val="00191EC4"/>
    <w:rsid w:val="0019225E"/>
    <w:rsid w:val="001935BD"/>
    <w:rsid w:val="0019670C"/>
    <w:rsid w:val="00197621"/>
    <w:rsid w:val="001A0917"/>
    <w:rsid w:val="001A14D7"/>
    <w:rsid w:val="001A25A9"/>
    <w:rsid w:val="001A6490"/>
    <w:rsid w:val="001A74B3"/>
    <w:rsid w:val="001A7543"/>
    <w:rsid w:val="001A7610"/>
    <w:rsid w:val="001B5446"/>
    <w:rsid w:val="001C1430"/>
    <w:rsid w:val="001C3A1C"/>
    <w:rsid w:val="001D22AF"/>
    <w:rsid w:val="001D3FBC"/>
    <w:rsid w:val="001D432F"/>
    <w:rsid w:val="001D4B4B"/>
    <w:rsid w:val="001D5AEE"/>
    <w:rsid w:val="001D5FD7"/>
    <w:rsid w:val="001D6AE2"/>
    <w:rsid w:val="001E0913"/>
    <w:rsid w:val="001E1820"/>
    <w:rsid w:val="001E2CE6"/>
    <w:rsid w:val="001E3884"/>
    <w:rsid w:val="001E6692"/>
    <w:rsid w:val="001F0202"/>
    <w:rsid w:val="001F0C3D"/>
    <w:rsid w:val="001F2F7C"/>
    <w:rsid w:val="001F5756"/>
    <w:rsid w:val="001F7832"/>
    <w:rsid w:val="00202A1E"/>
    <w:rsid w:val="00202AC4"/>
    <w:rsid w:val="00205930"/>
    <w:rsid w:val="0021144C"/>
    <w:rsid w:val="00212291"/>
    <w:rsid w:val="002122F2"/>
    <w:rsid w:val="00212C89"/>
    <w:rsid w:val="002168DB"/>
    <w:rsid w:val="00216EF3"/>
    <w:rsid w:val="00217407"/>
    <w:rsid w:val="00224527"/>
    <w:rsid w:val="00224CB4"/>
    <w:rsid w:val="00226C47"/>
    <w:rsid w:val="002271AB"/>
    <w:rsid w:val="00230C51"/>
    <w:rsid w:val="00231361"/>
    <w:rsid w:val="00231957"/>
    <w:rsid w:val="00233ED7"/>
    <w:rsid w:val="00234649"/>
    <w:rsid w:val="00235010"/>
    <w:rsid w:val="00236D27"/>
    <w:rsid w:val="0023757C"/>
    <w:rsid w:val="00240A19"/>
    <w:rsid w:val="0024131A"/>
    <w:rsid w:val="0024173B"/>
    <w:rsid w:val="0024278F"/>
    <w:rsid w:val="002451C5"/>
    <w:rsid w:val="00245974"/>
    <w:rsid w:val="00252774"/>
    <w:rsid w:val="00252ADB"/>
    <w:rsid w:val="0025662A"/>
    <w:rsid w:val="0026041D"/>
    <w:rsid w:val="0026267B"/>
    <w:rsid w:val="00263D98"/>
    <w:rsid w:val="00266E49"/>
    <w:rsid w:val="00270816"/>
    <w:rsid w:val="00270F3A"/>
    <w:rsid w:val="002718D9"/>
    <w:rsid w:val="00274B50"/>
    <w:rsid w:val="00281990"/>
    <w:rsid w:val="00281D5F"/>
    <w:rsid w:val="00281DA3"/>
    <w:rsid w:val="00285973"/>
    <w:rsid w:val="002867D2"/>
    <w:rsid w:val="0028770B"/>
    <w:rsid w:val="002917A6"/>
    <w:rsid w:val="002921BF"/>
    <w:rsid w:val="00293D2F"/>
    <w:rsid w:val="00293E51"/>
    <w:rsid w:val="002942C4"/>
    <w:rsid w:val="0029486D"/>
    <w:rsid w:val="00295D01"/>
    <w:rsid w:val="0029642B"/>
    <w:rsid w:val="00297E83"/>
    <w:rsid w:val="002A171A"/>
    <w:rsid w:val="002A1CED"/>
    <w:rsid w:val="002A6183"/>
    <w:rsid w:val="002B0A8E"/>
    <w:rsid w:val="002B5F5E"/>
    <w:rsid w:val="002C128F"/>
    <w:rsid w:val="002C4A70"/>
    <w:rsid w:val="002C5D9D"/>
    <w:rsid w:val="002D04D3"/>
    <w:rsid w:val="002D0A86"/>
    <w:rsid w:val="002D630D"/>
    <w:rsid w:val="002E16C9"/>
    <w:rsid w:val="002E1E08"/>
    <w:rsid w:val="002E3D8D"/>
    <w:rsid w:val="002E4BAE"/>
    <w:rsid w:val="002E6B40"/>
    <w:rsid w:val="002F0801"/>
    <w:rsid w:val="002F55A4"/>
    <w:rsid w:val="002F682D"/>
    <w:rsid w:val="002F7048"/>
    <w:rsid w:val="002F7F0D"/>
    <w:rsid w:val="00300332"/>
    <w:rsid w:val="00300D6E"/>
    <w:rsid w:val="00302EE8"/>
    <w:rsid w:val="00304084"/>
    <w:rsid w:val="0030702A"/>
    <w:rsid w:val="00307B42"/>
    <w:rsid w:val="003102C6"/>
    <w:rsid w:val="00310EE6"/>
    <w:rsid w:val="00311D1A"/>
    <w:rsid w:val="00312ED6"/>
    <w:rsid w:val="003141CB"/>
    <w:rsid w:val="00324B64"/>
    <w:rsid w:val="0032645A"/>
    <w:rsid w:val="00330585"/>
    <w:rsid w:val="00331E7E"/>
    <w:rsid w:val="0033324F"/>
    <w:rsid w:val="00335C91"/>
    <w:rsid w:val="00336C38"/>
    <w:rsid w:val="00342AD6"/>
    <w:rsid w:val="00344350"/>
    <w:rsid w:val="00344592"/>
    <w:rsid w:val="0034621B"/>
    <w:rsid w:val="00350BD2"/>
    <w:rsid w:val="00355E32"/>
    <w:rsid w:val="00356ECC"/>
    <w:rsid w:val="0036245E"/>
    <w:rsid w:val="00362D97"/>
    <w:rsid w:val="003630C9"/>
    <w:rsid w:val="00363BE0"/>
    <w:rsid w:val="0036436D"/>
    <w:rsid w:val="003664BC"/>
    <w:rsid w:val="00366EEF"/>
    <w:rsid w:val="003674E3"/>
    <w:rsid w:val="00372878"/>
    <w:rsid w:val="00372CBA"/>
    <w:rsid w:val="00374270"/>
    <w:rsid w:val="003747D8"/>
    <w:rsid w:val="00375F58"/>
    <w:rsid w:val="00376B11"/>
    <w:rsid w:val="00382CDD"/>
    <w:rsid w:val="003861D8"/>
    <w:rsid w:val="00386FA7"/>
    <w:rsid w:val="0038732A"/>
    <w:rsid w:val="00390B55"/>
    <w:rsid w:val="003924B8"/>
    <w:rsid w:val="003940C4"/>
    <w:rsid w:val="0039591D"/>
    <w:rsid w:val="003A3954"/>
    <w:rsid w:val="003A39EB"/>
    <w:rsid w:val="003A7C97"/>
    <w:rsid w:val="003B3244"/>
    <w:rsid w:val="003B6EA6"/>
    <w:rsid w:val="003B7304"/>
    <w:rsid w:val="003D2876"/>
    <w:rsid w:val="003D50C3"/>
    <w:rsid w:val="003D51C1"/>
    <w:rsid w:val="003E18B5"/>
    <w:rsid w:val="003E4B05"/>
    <w:rsid w:val="003E5DC9"/>
    <w:rsid w:val="003F1CA2"/>
    <w:rsid w:val="003F258E"/>
    <w:rsid w:val="003F2780"/>
    <w:rsid w:val="003F2ED0"/>
    <w:rsid w:val="003F5065"/>
    <w:rsid w:val="0040096F"/>
    <w:rsid w:val="00403AC4"/>
    <w:rsid w:val="00405B8F"/>
    <w:rsid w:val="00413AF4"/>
    <w:rsid w:val="00417B43"/>
    <w:rsid w:val="0042059A"/>
    <w:rsid w:val="004246E4"/>
    <w:rsid w:val="00424BD4"/>
    <w:rsid w:val="00432CE9"/>
    <w:rsid w:val="00440974"/>
    <w:rsid w:val="00443E09"/>
    <w:rsid w:val="00444519"/>
    <w:rsid w:val="00445008"/>
    <w:rsid w:val="0044518F"/>
    <w:rsid w:val="00451380"/>
    <w:rsid w:val="00454E22"/>
    <w:rsid w:val="00455FE3"/>
    <w:rsid w:val="00460E70"/>
    <w:rsid w:val="004613CD"/>
    <w:rsid w:val="00461423"/>
    <w:rsid w:val="00463FE9"/>
    <w:rsid w:val="0046518C"/>
    <w:rsid w:val="00470394"/>
    <w:rsid w:val="00472F69"/>
    <w:rsid w:val="00474410"/>
    <w:rsid w:val="00475552"/>
    <w:rsid w:val="0047631F"/>
    <w:rsid w:val="00487A4D"/>
    <w:rsid w:val="00493C64"/>
    <w:rsid w:val="00493EF5"/>
    <w:rsid w:val="00494AD3"/>
    <w:rsid w:val="00497443"/>
    <w:rsid w:val="004B05BD"/>
    <w:rsid w:val="004B0D30"/>
    <w:rsid w:val="004B365B"/>
    <w:rsid w:val="004B3916"/>
    <w:rsid w:val="004C022F"/>
    <w:rsid w:val="004C03C2"/>
    <w:rsid w:val="004C13C5"/>
    <w:rsid w:val="004C1F27"/>
    <w:rsid w:val="004C29E3"/>
    <w:rsid w:val="004C4609"/>
    <w:rsid w:val="004D3AE4"/>
    <w:rsid w:val="004D68CA"/>
    <w:rsid w:val="004D697E"/>
    <w:rsid w:val="004E634F"/>
    <w:rsid w:val="004E7300"/>
    <w:rsid w:val="004F30D8"/>
    <w:rsid w:val="004F55C7"/>
    <w:rsid w:val="004F5B5D"/>
    <w:rsid w:val="00501BF9"/>
    <w:rsid w:val="005052EF"/>
    <w:rsid w:val="00505DCA"/>
    <w:rsid w:val="0050704C"/>
    <w:rsid w:val="00512DEF"/>
    <w:rsid w:val="0051786E"/>
    <w:rsid w:val="00525571"/>
    <w:rsid w:val="0053557B"/>
    <w:rsid w:val="00535B29"/>
    <w:rsid w:val="005424B9"/>
    <w:rsid w:val="0054263A"/>
    <w:rsid w:val="0054653D"/>
    <w:rsid w:val="00547B55"/>
    <w:rsid w:val="0055007E"/>
    <w:rsid w:val="00550429"/>
    <w:rsid w:val="00554338"/>
    <w:rsid w:val="005564D1"/>
    <w:rsid w:val="005615C0"/>
    <w:rsid w:val="00562A0C"/>
    <w:rsid w:val="0056572E"/>
    <w:rsid w:val="005739F0"/>
    <w:rsid w:val="00574E19"/>
    <w:rsid w:val="0057572C"/>
    <w:rsid w:val="0057623D"/>
    <w:rsid w:val="005769BC"/>
    <w:rsid w:val="00580721"/>
    <w:rsid w:val="00580A2C"/>
    <w:rsid w:val="0058362C"/>
    <w:rsid w:val="00584ACF"/>
    <w:rsid w:val="0059150C"/>
    <w:rsid w:val="00593E30"/>
    <w:rsid w:val="00594B4A"/>
    <w:rsid w:val="005970FA"/>
    <w:rsid w:val="005A38F7"/>
    <w:rsid w:val="005A585A"/>
    <w:rsid w:val="005A5C2B"/>
    <w:rsid w:val="005B3905"/>
    <w:rsid w:val="005C0BBC"/>
    <w:rsid w:val="005C0C36"/>
    <w:rsid w:val="005C0F05"/>
    <w:rsid w:val="005C140B"/>
    <w:rsid w:val="005D01B0"/>
    <w:rsid w:val="005D05B9"/>
    <w:rsid w:val="005D0DD7"/>
    <w:rsid w:val="005D2147"/>
    <w:rsid w:val="005D4043"/>
    <w:rsid w:val="005D4AF0"/>
    <w:rsid w:val="005D5B13"/>
    <w:rsid w:val="005D61E8"/>
    <w:rsid w:val="005E1F4B"/>
    <w:rsid w:val="005E271A"/>
    <w:rsid w:val="005E755A"/>
    <w:rsid w:val="005E7EFC"/>
    <w:rsid w:val="005F0898"/>
    <w:rsid w:val="005F15F9"/>
    <w:rsid w:val="005F16E4"/>
    <w:rsid w:val="005F2059"/>
    <w:rsid w:val="005F23F7"/>
    <w:rsid w:val="005F2AD2"/>
    <w:rsid w:val="005F2B97"/>
    <w:rsid w:val="005F4E20"/>
    <w:rsid w:val="005F525E"/>
    <w:rsid w:val="005F7E50"/>
    <w:rsid w:val="006022A9"/>
    <w:rsid w:val="00610B3C"/>
    <w:rsid w:val="00612011"/>
    <w:rsid w:val="00613CD1"/>
    <w:rsid w:val="00614268"/>
    <w:rsid w:val="0061462C"/>
    <w:rsid w:val="006146CC"/>
    <w:rsid w:val="00614A81"/>
    <w:rsid w:val="0061524D"/>
    <w:rsid w:val="0061632F"/>
    <w:rsid w:val="006241A7"/>
    <w:rsid w:val="00625360"/>
    <w:rsid w:val="0062597F"/>
    <w:rsid w:val="00625B51"/>
    <w:rsid w:val="00625F8D"/>
    <w:rsid w:val="00635FA8"/>
    <w:rsid w:val="00637B0D"/>
    <w:rsid w:val="00641FEC"/>
    <w:rsid w:val="00645B2D"/>
    <w:rsid w:val="00646A3B"/>
    <w:rsid w:val="00650450"/>
    <w:rsid w:val="00652B39"/>
    <w:rsid w:val="00657A6B"/>
    <w:rsid w:val="00661B1B"/>
    <w:rsid w:val="00662B61"/>
    <w:rsid w:val="00663132"/>
    <w:rsid w:val="00670EAF"/>
    <w:rsid w:val="00671087"/>
    <w:rsid w:val="00673CBE"/>
    <w:rsid w:val="006757B2"/>
    <w:rsid w:val="006761FC"/>
    <w:rsid w:val="00684782"/>
    <w:rsid w:val="00690109"/>
    <w:rsid w:val="00691989"/>
    <w:rsid w:val="006925EE"/>
    <w:rsid w:val="0069330F"/>
    <w:rsid w:val="00694B54"/>
    <w:rsid w:val="0069587D"/>
    <w:rsid w:val="0069691C"/>
    <w:rsid w:val="006A0E0A"/>
    <w:rsid w:val="006A73A9"/>
    <w:rsid w:val="006B1C8C"/>
    <w:rsid w:val="006B2976"/>
    <w:rsid w:val="006B63B3"/>
    <w:rsid w:val="006C14D9"/>
    <w:rsid w:val="006C3BD3"/>
    <w:rsid w:val="006C5249"/>
    <w:rsid w:val="006C621D"/>
    <w:rsid w:val="006D07F1"/>
    <w:rsid w:val="006D1420"/>
    <w:rsid w:val="006D51A3"/>
    <w:rsid w:val="006D79F4"/>
    <w:rsid w:val="006E0359"/>
    <w:rsid w:val="006E1AD4"/>
    <w:rsid w:val="006E4E3D"/>
    <w:rsid w:val="006E5652"/>
    <w:rsid w:val="006E655C"/>
    <w:rsid w:val="006E7C80"/>
    <w:rsid w:val="006F3A55"/>
    <w:rsid w:val="006F68CC"/>
    <w:rsid w:val="00700189"/>
    <w:rsid w:val="00705450"/>
    <w:rsid w:val="00705C00"/>
    <w:rsid w:val="00706DBC"/>
    <w:rsid w:val="00707E62"/>
    <w:rsid w:val="00712085"/>
    <w:rsid w:val="00713482"/>
    <w:rsid w:val="00713C98"/>
    <w:rsid w:val="00721D9F"/>
    <w:rsid w:val="007247AB"/>
    <w:rsid w:val="00725B9E"/>
    <w:rsid w:val="00726B42"/>
    <w:rsid w:val="00730593"/>
    <w:rsid w:val="00732E3E"/>
    <w:rsid w:val="007364B8"/>
    <w:rsid w:val="00737E08"/>
    <w:rsid w:val="0074295E"/>
    <w:rsid w:val="00743870"/>
    <w:rsid w:val="00746789"/>
    <w:rsid w:val="00747E36"/>
    <w:rsid w:val="007505F1"/>
    <w:rsid w:val="0075102E"/>
    <w:rsid w:val="0075546A"/>
    <w:rsid w:val="007570C6"/>
    <w:rsid w:val="00757523"/>
    <w:rsid w:val="00760262"/>
    <w:rsid w:val="00764D6F"/>
    <w:rsid w:val="007659F1"/>
    <w:rsid w:val="00773511"/>
    <w:rsid w:val="00773D77"/>
    <w:rsid w:val="00782D38"/>
    <w:rsid w:val="0078457B"/>
    <w:rsid w:val="00785952"/>
    <w:rsid w:val="00787B0E"/>
    <w:rsid w:val="0079094C"/>
    <w:rsid w:val="00790E82"/>
    <w:rsid w:val="00794869"/>
    <w:rsid w:val="00797A26"/>
    <w:rsid w:val="007A01B5"/>
    <w:rsid w:val="007A1A74"/>
    <w:rsid w:val="007A55FA"/>
    <w:rsid w:val="007B3044"/>
    <w:rsid w:val="007B4263"/>
    <w:rsid w:val="007B51FC"/>
    <w:rsid w:val="007C6E89"/>
    <w:rsid w:val="007C798F"/>
    <w:rsid w:val="007D26C3"/>
    <w:rsid w:val="007D2F27"/>
    <w:rsid w:val="007D3769"/>
    <w:rsid w:val="007D3E9D"/>
    <w:rsid w:val="007D5AC7"/>
    <w:rsid w:val="007E0F86"/>
    <w:rsid w:val="007E3EC9"/>
    <w:rsid w:val="007F139B"/>
    <w:rsid w:val="007F5987"/>
    <w:rsid w:val="00805197"/>
    <w:rsid w:val="00805F8A"/>
    <w:rsid w:val="00806353"/>
    <w:rsid w:val="00811F4C"/>
    <w:rsid w:val="00812288"/>
    <w:rsid w:val="0081235C"/>
    <w:rsid w:val="00812991"/>
    <w:rsid w:val="00812D72"/>
    <w:rsid w:val="008135CB"/>
    <w:rsid w:val="00816A65"/>
    <w:rsid w:val="00816ACB"/>
    <w:rsid w:val="00817173"/>
    <w:rsid w:val="00817752"/>
    <w:rsid w:val="00817974"/>
    <w:rsid w:val="00817C37"/>
    <w:rsid w:val="00822FFB"/>
    <w:rsid w:val="0082693D"/>
    <w:rsid w:val="00827127"/>
    <w:rsid w:val="0082716A"/>
    <w:rsid w:val="00835530"/>
    <w:rsid w:val="0083730D"/>
    <w:rsid w:val="00840048"/>
    <w:rsid w:val="0084223F"/>
    <w:rsid w:val="00843000"/>
    <w:rsid w:val="00850239"/>
    <w:rsid w:val="00853ADA"/>
    <w:rsid w:val="00854A12"/>
    <w:rsid w:val="00854CBB"/>
    <w:rsid w:val="00861A77"/>
    <w:rsid w:val="00862248"/>
    <w:rsid w:val="008658D2"/>
    <w:rsid w:val="0086655A"/>
    <w:rsid w:val="00866BC7"/>
    <w:rsid w:val="00873B7F"/>
    <w:rsid w:val="00874690"/>
    <w:rsid w:val="00875443"/>
    <w:rsid w:val="008768B3"/>
    <w:rsid w:val="00877A2F"/>
    <w:rsid w:val="00893EC1"/>
    <w:rsid w:val="00894800"/>
    <w:rsid w:val="008955D1"/>
    <w:rsid w:val="008A6235"/>
    <w:rsid w:val="008A6EDD"/>
    <w:rsid w:val="008A7CC2"/>
    <w:rsid w:val="008B397B"/>
    <w:rsid w:val="008B3D9E"/>
    <w:rsid w:val="008B3F17"/>
    <w:rsid w:val="008B4BAB"/>
    <w:rsid w:val="008B76D5"/>
    <w:rsid w:val="008C154F"/>
    <w:rsid w:val="008C3E80"/>
    <w:rsid w:val="008C432A"/>
    <w:rsid w:val="008C612F"/>
    <w:rsid w:val="008D1EF3"/>
    <w:rsid w:val="008D3A9C"/>
    <w:rsid w:val="008D55D2"/>
    <w:rsid w:val="008D5D64"/>
    <w:rsid w:val="008D739F"/>
    <w:rsid w:val="008E385F"/>
    <w:rsid w:val="008E3CF6"/>
    <w:rsid w:val="008E40CB"/>
    <w:rsid w:val="008E48E6"/>
    <w:rsid w:val="008E5DBB"/>
    <w:rsid w:val="008E70D0"/>
    <w:rsid w:val="008F2B80"/>
    <w:rsid w:val="008F2CBC"/>
    <w:rsid w:val="008F67CC"/>
    <w:rsid w:val="008F7908"/>
    <w:rsid w:val="009006F1"/>
    <w:rsid w:val="00900D9E"/>
    <w:rsid w:val="00901AD5"/>
    <w:rsid w:val="009052AC"/>
    <w:rsid w:val="00905413"/>
    <w:rsid w:val="00906DED"/>
    <w:rsid w:val="0090731B"/>
    <w:rsid w:val="009114AE"/>
    <w:rsid w:val="009144B2"/>
    <w:rsid w:val="00922A21"/>
    <w:rsid w:val="009237F6"/>
    <w:rsid w:val="00931762"/>
    <w:rsid w:val="0093419B"/>
    <w:rsid w:val="009358F5"/>
    <w:rsid w:val="0093611C"/>
    <w:rsid w:val="00937393"/>
    <w:rsid w:val="00941527"/>
    <w:rsid w:val="00951AD9"/>
    <w:rsid w:val="00951C26"/>
    <w:rsid w:val="00953CAF"/>
    <w:rsid w:val="00957D23"/>
    <w:rsid w:val="00960DE6"/>
    <w:rsid w:val="00961902"/>
    <w:rsid w:val="00961F7C"/>
    <w:rsid w:val="00967C2C"/>
    <w:rsid w:val="009718F6"/>
    <w:rsid w:val="00975D92"/>
    <w:rsid w:val="00990C72"/>
    <w:rsid w:val="00991CFC"/>
    <w:rsid w:val="00991EC4"/>
    <w:rsid w:val="00992459"/>
    <w:rsid w:val="00994C78"/>
    <w:rsid w:val="00996DDF"/>
    <w:rsid w:val="009A232B"/>
    <w:rsid w:val="009A5DF1"/>
    <w:rsid w:val="009A6960"/>
    <w:rsid w:val="009B1ECF"/>
    <w:rsid w:val="009B6D7A"/>
    <w:rsid w:val="009B79D1"/>
    <w:rsid w:val="009B7DA3"/>
    <w:rsid w:val="009C11CC"/>
    <w:rsid w:val="009C192B"/>
    <w:rsid w:val="009C2C36"/>
    <w:rsid w:val="009C2C71"/>
    <w:rsid w:val="009C3E81"/>
    <w:rsid w:val="009C717A"/>
    <w:rsid w:val="009C72D8"/>
    <w:rsid w:val="009D02B9"/>
    <w:rsid w:val="009D34A6"/>
    <w:rsid w:val="009D50C0"/>
    <w:rsid w:val="009D6A84"/>
    <w:rsid w:val="009E0C60"/>
    <w:rsid w:val="009E1DD4"/>
    <w:rsid w:val="009E27D8"/>
    <w:rsid w:val="009E3218"/>
    <w:rsid w:val="009E498C"/>
    <w:rsid w:val="009E6216"/>
    <w:rsid w:val="009E6E15"/>
    <w:rsid w:val="009F1539"/>
    <w:rsid w:val="009F307F"/>
    <w:rsid w:val="009F3FBD"/>
    <w:rsid w:val="009F6305"/>
    <w:rsid w:val="009F6989"/>
    <w:rsid w:val="009F6F44"/>
    <w:rsid w:val="00A02059"/>
    <w:rsid w:val="00A05E54"/>
    <w:rsid w:val="00A10290"/>
    <w:rsid w:val="00A1058B"/>
    <w:rsid w:val="00A114E0"/>
    <w:rsid w:val="00A11E46"/>
    <w:rsid w:val="00A144BE"/>
    <w:rsid w:val="00A14AC0"/>
    <w:rsid w:val="00A157EF"/>
    <w:rsid w:val="00A2078E"/>
    <w:rsid w:val="00A22536"/>
    <w:rsid w:val="00A23246"/>
    <w:rsid w:val="00A23286"/>
    <w:rsid w:val="00A241F4"/>
    <w:rsid w:val="00A24C1D"/>
    <w:rsid w:val="00A27059"/>
    <w:rsid w:val="00A31C4A"/>
    <w:rsid w:val="00A321DF"/>
    <w:rsid w:val="00A34BE8"/>
    <w:rsid w:val="00A403A8"/>
    <w:rsid w:val="00A4273A"/>
    <w:rsid w:val="00A467FE"/>
    <w:rsid w:val="00A47A01"/>
    <w:rsid w:val="00A47B94"/>
    <w:rsid w:val="00A50485"/>
    <w:rsid w:val="00A50E03"/>
    <w:rsid w:val="00A5614E"/>
    <w:rsid w:val="00A63085"/>
    <w:rsid w:val="00A63F64"/>
    <w:rsid w:val="00A6563F"/>
    <w:rsid w:val="00A7182F"/>
    <w:rsid w:val="00A720BE"/>
    <w:rsid w:val="00A72343"/>
    <w:rsid w:val="00A750B4"/>
    <w:rsid w:val="00A7520A"/>
    <w:rsid w:val="00A75913"/>
    <w:rsid w:val="00A75A55"/>
    <w:rsid w:val="00A81C0B"/>
    <w:rsid w:val="00A8605D"/>
    <w:rsid w:val="00A86A8A"/>
    <w:rsid w:val="00A86B57"/>
    <w:rsid w:val="00A9040B"/>
    <w:rsid w:val="00A905FF"/>
    <w:rsid w:val="00A93968"/>
    <w:rsid w:val="00A94A0A"/>
    <w:rsid w:val="00A95D11"/>
    <w:rsid w:val="00A96C57"/>
    <w:rsid w:val="00A97869"/>
    <w:rsid w:val="00AA00B1"/>
    <w:rsid w:val="00AA1152"/>
    <w:rsid w:val="00AA620E"/>
    <w:rsid w:val="00AB0B9D"/>
    <w:rsid w:val="00AB3F3C"/>
    <w:rsid w:val="00AB4737"/>
    <w:rsid w:val="00AB48DB"/>
    <w:rsid w:val="00AB58FB"/>
    <w:rsid w:val="00AC3BA9"/>
    <w:rsid w:val="00AC51F3"/>
    <w:rsid w:val="00AC5B21"/>
    <w:rsid w:val="00AC5C74"/>
    <w:rsid w:val="00AC63B2"/>
    <w:rsid w:val="00AC7432"/>
    <w:rsid w:val="00AD1653"/>
    <w:rsid w:val="00AD5A5C"/>
    <w:rsid w:val="00AD5EF2"/>
    <w:rsid w:val="00AE011C"/>
    <w:rsid w:val="00AE0C42"/>
    <w:rsid w:val="00AF2B8B"/>
    <w:rsid w:val="00AF7923"/>
    <w:rsid w:val="00B0155B"/>
    <w:rsid w:val="00B021AA"/>
    <w:rsid w:val="00B057A3"/>
    <w:rsid w:val="00B06D77"/>
    <w:rsid w:val="00B107CB"/>
    <w:rsid w:val="00B11196"/>
    <w:rsid w:val="00B15057"/>
    <w:rsid w:val="00B1525A"/>
    <w:rsid w:val="00B1647D"/>
    <w:rsid w:val="00B171C1"/>
    <w:rsid w:val="00B239CF"/>
    <w:rsid w:val="00B279BE"/>
    <w:rsid w:val="00B27D31"/>
    <w:rsid w:val="00B36785"/>
    <w:rsid w:val="00B3779B"/>
    <w:rsid w:val="00B431BA"/>
    <w:rsid w:val="00B472D6"/>
    <w:rsid w:val="00B50691"/>
    <w:rsid w:val="00B617E0"/>
    <w:rsid w:val="00B65879"/>
    <w:rsid w:val="00B65982"/>
    <w:rsid w:val="00B6602D"/>
    <w:rsid w:val="00B66CA8"/>
    <w:rsid w:val="00B72900"/>
    <w:rsid w:val="00B72C9B"/>
    <w:rsid w:val="00B7424E"/>
    <w:rsid w:val="00B77564"/>
    <w:rsid w:val="00B90A20"/>
    <w:rsid w:val="00B910C2"/>
    <w:rsid w:val="00B934EF"/>
    <w:rsid w:val="00B93D81"/>
    <w:rsid w:val="00B95B5E"/>
    <w:rsid w:val="00B966CE"/>
    <w:rsid w:val="00BA1693"/>
    <w:rsid w:val="00BA1A89"/>
    <w:rsid w:val="00BA30C9"/>
    <w:rsid w:val="00BA3525"/>
    <w:rsid w:val="00BA431B"/>
    <w:rsid w:val="00BA52E8"/>
    <w:rsid w:val="00BA6AF6"/>
    <w:rsid w:val="00BA726E"/>
    <w:rsid w:val="00BB1F1C"/>
    <w:rsid w:val="00BB2487"/>
    <w:rsid w:val="00BB3141"/>
    <w:rsid w:val="00BB53C7"/>
    <w:rsid w:val="00BB7285"/>
    <w:rsid w:val="00BC0EA3"/>
    <w:rsid w:val="00BC46EA"/>
    <w:rsid w:val="00BD0058"/>
    <w:rsid w:val="00BD2A0B"/>
    <w:rsid w:val="00BD497E"/>
    <w:rsid w:val="00BD5420"/>
    <w:rsid w:val="00BD5EAB"/>
    <w:rsid w:val="00BE069A"/>
    <w:rsid w:val="00BE1612"/>
    <w:rsid w:val="00BE300E"/>
    <w:rsid w:val="00BE3AFB"/>
    <w:rsid w:val="00BE7075"/>
    <w:rsid w:val="00BF2D57"/>
    <w:rsid w:val="00BF484B"/>
    <w:rsid w:val="00BF5534"/>
    <w:rsid w:val="00BF68F6"/>
    <w:rsid w:val="00C016F0"/>
    <w:rsid w:val="00C025D9"/>
    <w:rsid w:val="00C03B63"/>
    <w:rsid w:val="00C03F2D"/>
    <w:rsid w:val="00C04E36"/>
    <w:rsid w:val="00C10371"/>
    <w:rsid w:val="00C15D3F"/>
    <w:rsid w:val="00C2152F"/>
    <w:rsid w:val="00C232BC"/>
    <w:rsid w:val="00C249B9"/>
    <w:rsid w:val="00C30B05"/>
    <w:rsid w:val="00C319AC"/>
    <w:rsid w:val="00C35FDA"/>
    <w:rsid w:val="00C41325"/>
    <w:rsid w:val="00C41620"/>
    <w:rsid w:val="00C42B51"/>
    <w:rsid w:val="00C44337"/>
    <w:rsid w:val="00C45135"/>
    <w:rsid w:val="00C5130C"/>
    <w:rsid w:val="00C537C0"/>
    <w:rsid w:val="00C65253"/>
    <w:rsid w:val="00C65258"/>
    <w:rsid w:val="00C6529E"/>
    <w:rsid w:val="00C65C2B"/>
    <w:rsid w:val="00C672B7"/>
    <w:rsid w:val="00C72E5C"/>
    <w:rsid w:val="00C7462E"/>
    <w:rsid w:val="00C74978"/>
    <w:rsid w:val="00C74CE4"/>
    <w:rsid w:val="00C74DF4"/>
    <w:rsid w:val="00C752C7"/>
    <w:rsid w:val="00C760BC"/>
    <w:rsid w:val="00C77854"/>
    <w:rsid w:val="00C8049E"/>
    <w:rsid w:val="00C822DB"/>
    <w:rsid w:val="00C8330A"/>
    <w:rsid w:val="00C83DA5"/>
    <w:rsid w:val="00C93B79"/>
    <w:rsid w:val="00C93CA3"/>
    <w:rsid w:val="00CA0B20"/>
    <w:rsid w:val="00CA135A"/>
    <w:rsid w:val="00CA4A44"/>
    <w:rsid w:val="00CB31CA"/>
    <w:rsid w:val="00CB3CB0"/>
    <w:rsid w:val="00CB3F9C"/>
    <w:rsid w:val="00CB6D8F"/>
    <w:rsid w:val="00CB7A7A"/>
    <w:rsid w:val="00CC09B1"/>
    <w:rsid w:val="00CC204D"/>
    <w:rsid w:val="00CC6052"/>
    <w:rsid w:val="00CD0D5C"/>
    <w:rsid w:val="00CD4C5A"/>
    <w:rsid w:val="00CD5444"/>
    <w:rsid w:val="00CD6C48"/>
    <w:rsid w:val="00CE0481"/>
    <w:rsid w:val="00CE0F90"/>
    <w:rsid w:val="00CE23FC"/>
    <w:rsid w:val="00CE4CBF"/>
    <w:rsid w:val="00CE637B"/>
    <w:rsid w:val="00CF046E"/>
    <w:rsid w:val="00CF0878"/>
    <w:rsid w:val="00CF3261"/>
    <w:rsid w:val="00CF766D"/>
    <w:rsid w:val="00D02FA0"/>
    <w:rsid w:val="00D050FB"/>
    <w:rsid w:val="00D07D9F"/>
    <w:rsid w:val="00D11D20"/>
    <w:rsid w:val="00D12339"/>
    <w:rsid w:val="00D21E93"/>
    <w:rsid w:val="00D23C66"/>
    <w:rsid w:val="00D250B5"/>
    <w:rsid w:val="00D25454"/>
    <w:rsid w:val="00D262D8"/>
    <w:rsid w:val="00D27D1F"/>
    <w:rsid w:val="00D27DFE"/>
    <w:rsid w:val="00D315B0"/>
    <w:rsid w:val="00D31C35"/>
    <w:rsid w:val="00D35179"/>
    <w:rsid w:val="00D404E9"/>
    <w:rsid w:val="00D432EA"/>
    <w:rsid w:val="00D43C07"/>
    <w:rsid w:val="00D4611D"/>
    <w:rsid w:val="00D505D3"/>
    <w:rsid w:val="00D53C23"/>
    <w:rsid w:val="00D55B03"/>
    <w:rsid w:val="00D5626A"/>
    <w:rsid w:val="00D60712"/>
    <w:rsid w:val="00D61834"/>
    <w:rsid w:val="00D65008"/>
    <w:rsid w:val="00D657F6"/>
    <w:rsid w:val="00D660ED"/>
    <w:rsid w:val="00D70BCB"/>
    <w:rsid w:val="00D72590"/>
    <w:rsid w:val="00D727C0"/>
    <w:rsid w:val="00D733C3"/>
    <w:rsid w:val="00D74520"/>
    <w:rsid w:val="00D74DCF"/>
    <w:rsid w:val="00D76E43"/>
    <w:rsid w:val="00D85B20"/>
    <w:rsid w:val="00D866CB"/>
    <w:rsid w:val="00D871E9"/>
    <w:rsid w:val="00D9053E"/>
    <w:rsid w:val="00D90848"/>
    <w:rsid w:val="00D934C9"/>
    <w:rsid w:val="00D949BA"/>
    <w:rsid w:val="00D95454"/>
    <w:rsid w:val="00D9560D"/>
    <w:rsid w:val="00D9578E"/>
    <w:rsid w:val="00D95C38"/>
    <w:rsid w:val="00D977C4"/>
    <w:rsid w:val="00DA5685"/>
    <w:rsid w:val="00DA6E99"/>
    <w:rsid w:val="00DB1890"/>
    <w:rsid w:val="00DB3A0A"/>
    <w:rsid w:val="00DB428C"/>
    <w:rsid w:val="00DB4D68"/>
    <w:rsid w:val="00DB683A"/>
    <w:rsid w:val="00DB6B0C"/>
    <w:rsid w:val="00DB6D3A"/>
    <w:rsid w:val="00DC4097"/>
    <w:rsid w:val="00DC42C8"/>
    <w:rsid w:val="00DC73A3"/>
    <w:rsid w:val="00DD48BD"/>
    <w:rsid w:val="00DE0020"/>
    <w:rsid w:val="00DE1FFB"/>
    <w:rsid w:val="00DE408F"/>
    <w:rsid w:val="00DE5377"/>
    <w:rsid w:val="00DE785A"/>
    <w:rsid w:val="00DF1FDE"/>
    <w:rsid w:val="00DF3C33"/>
    <w:rsid w:val="00E006D2"/>
    <w:rsid w:val="00E02594"/>
    <w:rsid w:val="00E0313C"/>
    <w:rsid w:val="00E03ACB"/>
    <w:rsid w:val="00E04232"/>
    <w:rsid w:val="00E05595"/>
    <w:rsid w:val="00E07977"/>
    <w:rsid w:val="00E1131E"/>
    <w:rsid w:val="00E12D98"/>
    <w:rsid w:val="00E13609"/>
    <w:rsid w:val="00E149D3"/>
    <w:rsid w:val="00E216C0"/>
    <w:rsid w:val="00E242A9"/>
    <w:rsid w:val="00E307EE"/>
    <w:rsid w:val="00E31174"/>
    <w:rsid w:val="00E3731F"/>
    <w:rsid w:val="00E40F84"/>
    <w:rsid w:val="00E469EF"/>
    <w:rsid w:val="00E474B8"/>
    <w:rsid w:val="00E4780B"/>
    <w:rsid w:val="00E51CC5"/>
    <w:rsid w:val="00E53278"/>
    <w:rsid w:val="00E54F66"/>
    <w:rsid w:val="00E55118"/>
    <w:rsid w:val="00E56F52"/>
    <w:rsid w:val="00E5741D"/>
    <w:rsid w:val="00E62372"/>
    <w:rsid w:val="00E6245F"/>
    <w:rsid w:val="00E67276"/>
    <w:rsid w:val="00E77EA4"/>
    <w:rsid w:val="00E9104B"/>
    <w:rsid w:val="00E92535"/>
    <w:rsid w:val="00E979B3"/>
    <w:rsid w:val="00EA1BC7"/>
    <w:rsid w:val="00EA20E8"/>
    <w:rsid w:val="00EA4545"/>
    <w:rsid w:val="00EB09C7"/>
    <w:rsid w:val="00EB1812"/>
    <w:rsid w:val="00EB4F94"/>
    <w:rsid w:val="00EB5490"/>
    <w:rsid w:val="00EB6E5A"/>
    <w:rsid w:val="00EC670A"/>
    <w:rsid w:val="00EC7F05"/>
    <w:rsid w:val="00ED1A12"/>
    <w:rsid w:val="00ED3CDD"/>
    <w:rsid w:val="00ED4030"/>
    <w:rsid w:val="00ED538E"/>
    <w:rsid w:val="00EE1B90"/>
    <w:rsid w:val="00EE2CE6"/>
    <w:rsid w:val="00EE4449"/>
    <w:rsid w:val="00EE5E40"/>
    <w:rsid w:val="00EE665B"/>
    <w:rsid w:val="00EE791C"/>
    <w:rsid w:val="00EF0099"/>
    <w:rsid w:val="00EF0ED6"/>
    <w:rsid w:val="00EF40FD"/>
    <w:rsid w:val="00EF6D0E"/>
    <w:rsid w:val="00F00102"/>
    <w:rsid w:val="00F005D0"/>
    <w:rsid w:val="00F02FB2"/>
    <w:rsid w:val="00F03933"/>
    <w:rsid w:val="00F04C73"/>
    <w:rsid w:val="00F05025"/>
    <w:rsid w:val="00F05203"/>
    <w:rsid w:val="00F0567D"/>
    <w:rsid w:val="00F0579F"/>
    <w:rsid w:val="00F0611A"/>
    <w:rsid w:val="00F12F0D"/>
    <w:rsid w:val="00F14007"/>
    <w:rsid w:val="00F14CF4"/>
    <w:rsid w:val="00F15D5E"/>
    <w:rsid w:val="00F1797C"/>
    <w:rsid w:val="00F2063A"/>
    <w:rsid w:val="00F24333"/>
    <w:rsid w:val="00F24DDD"/>
    <w:rsid w:val="00F300AA"/>
    <w:rsid w:val="00F30A78"/>
    <w:rsid w:val="00F30BA7"/>
    <w:rsid w:val="00F338E6"/>
    <w:rsid w:val="00F35ADA"/>
    <w:rsid w:val="00F37916"/>
    <w:rsid w:val="00F432F5"/>
    <w:rsid w:val="00F4437D"/>
    <w:rsid w:val="00F4577D"/>
    <w:rsid w:val="00F50B2F"/>
    <w:rsid w:val="00F50F25"/>
    <w:rsid w:val="00F52446"/>
    <w:rsid w:val="00F54277"/>
    <w:rsid w:val="00F5704A"/>
    <w:rsid w:val="00F600C6"/>
    <w:rsid w:val="00F63336"/>
    <w:rsid w:val="00F6490C"/>
    <w:rsid w:val="00F65A29"/>
    <w:rsid w:val="00F65DF6"/>
    <w:rsid w:val="00F71E49"/>
    <w:rsid w:val="00F736AA"/>
    <w:rsid w:val="00F73AE3"/>
    <w:rsid w:val="00F75FC7"/>
    <w:rsid w:val="00F8063E"/>
    <w:rsid w:val="00F80D7B"/>
    <w:rsid w:val="00F80D8C"/>
    <w:rsid w:val="00F80E3B"/>
    <w:rsid w:val="00F83CDC"/>
    <w:rsid w:val="00F84C2A"/>
    <w:rsid w:val="00F85BCA"/>
    <w:rsid w:val="00F868E4"/>
    <w:rsid w:val="00F86CD0"/>
    <w:rsid w:val="00F87CFF"/>
    <w:rsid w:val="00F915F2"/>
    <w:rsid w:val="00F928B7"/>
    <w:rsid w:val="00F93159"/>
    <w:rsid w:val="00F9316C"/>
    <w:rsid w:val="00F93548"/>
    <w:rsid w:val="00F97C08"/>
    <w:rsid w:val="00FA057C"/>
    <w:rsid w:val="00FA2B07"/>
    <w:rsid w:val="00FA459E"/>
    <w:rsid w:val="00FA4857"/>
    <w:rsid w:val="00FA62CF"/>
    <w:rsid w:val="00FA6D88"/>
    <w:rsid w:val="00FA6F83"/>
    <w:rsid w:val="00FB0C7B"/>
    <w:rsid w:val="00FB70EA"/>
    <w:rsid w:val="00FC120F"/>
    <w:rsid w:val="00FC43D1"/>
    <w:rsid w:val="00FC6626"/>
    <w:rsid w:val="00FC6DFF"/>
    <w:rsid w:val="00FC6E8F"/>
    <w:rsid w:val="00FD24F0"/>
    <w:rsid w:val="00FD3A46"/>
    <w:rsid w:val="00FD7E73"/>
    <w:rsid w:val="00FE46DA"/>
    <w:rsid w:val="00FE54B6"/>
    <w:rsid w:val="00FE5F94"/>
    <w:rsid w:val="00FE60D1"/>
    <w:rsid w:val="00FE6B6E"/>
    <w:rsid w:val="00FE7079"/>
    <w:rsid w:val="00FE7A37"/>
    <w:rsid w:val="00FF1801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8D74"/>
  <w15:docId w15:val="{583784D4-7A0F-41F7-A9D3-69F598B2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E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2417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1"/>
    <w:next w:val="a1"/>
    <w:link w:val="50"/>
    <w:unhideWhenUsed/>
    <w:qFormat/>
    <w:rsid w:val="002417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417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2"/>
    <w:link w:val="5"/>
    <w:rsid w:val="0024173B"/>
    <w:rPr>
      <w:rFonts w:eastAsiaTheme="minorEastAsia"/>
      <w:b/>
      <w:bCs/>
      <w:i/>
      <w:iCs/>
      <w:sz w:val="26"/>
      <w:szCs w:val="26"/>
      <w:lang w:eastAsia="ru-RU"/>
    </w:rPr>
  </w:style>
  <w:style w:type="character" w:styleId="a5">
    <w:name w:val="Hyperlink"/>
    <w:basedOn w:val="a2"/>
    <w:uiPriority w:val="99"/>
    <w:semiHidden/>
    <w:unhideWhenUsed/>
    <w:rsid w:val="0024173B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24173B"/>
    <w:rPr>
      <w:color w:val="800080" w:themeColor="followedHyperlink"/>
      <w:u w:val="single"/>
    </w:rPr>
  </w:style>
  <w:style w:type="paragraph" w:styleId="a7">
    <w:name w:val="footnote text"/>
    <w:basedOn w:val="a1"/>
    <w:link w:val="a8"/>
    <w:uiPriority w:val="99"/>
    <w:semiHidden/>
    <w:unhideWhenUsed/>
    <w:rsid w:val="0024173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semiHidden/>
    <w:rsid w:val="00241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unhideWhenUsed/>
    <w:rsid w:val="00241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4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241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4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1"/>
    <w:link w:val="ae"/>
    <w:semiHidden/>
    <w:unhideWhenUsed/>
    <w:rsid w:val="0024173B"/>
    <w:pPr>
      <w:jc w:val="center"/>
      <w:outlineLvl w:val="2"/>
    </w:pPr>
    <w:rPr>
      <w:b/>
      <w:sz w:val="28"/>
    </w:rPr>
  </w:style>
  <w:style w:type="character" w:customStyle="1" w:styleId="ae">
    <w:name w:val="Основной текст Знак"/>
    <w:basedOn w:val="a2"/>
    <w:link w:val="ad"/>
    <w:semiHidden/>
    <w:rsid w:val="0024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ody Text Indent"/>
    <w:basedOn w:val="a1"/>
    <w:link w:val="af0"/>
    <w:unhideWhenUsed/>
    <w:rsid w:val="0024173B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rsid w:val="0024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24173B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1"/>
    <w:uiPriority w:val="34"/>
    <w:qFormat/>
    <w:rsid w:val="002417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41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1"/>
    <w:rsid w:val="0024173B"/>
    <w:pPr>
      <w:ind w:left="720"/>
      <w:contextualSpacing/>
    </w:pPr>
  </w:style>
  <w:style w:type="paragraph" w:customStyle="1" w:styleId="ConsNormal">
    <w:name w:val="ConsNormal"/>
    <w:rsid w:val="002417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ормальный (таблица)"/>
    <w:basedOn w:val="a1"/>
    <w:next w:val="a1"/>
    <w:uiPriority w:val="99"/>
    <w:rsid w:val="0024173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4">
    <w:name w:val="Прижатый влево"/>
    <w:basedOn w:val="a1"/>
    <w:next w:val="a1"/>
    <w:uiPriority w:val="99"/>
    <w:rsid w:val="0024173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5">
    <w:name w:val="Гипертекстовая ссылка"/>
    <w:basedOn w:val="a2"/>
    <w:uiPriority w:val="99"/>
    <w:rsid w:val="0024173B"/>
    <w:rPr>
      <w:color w:val="008000"/>
    </w:rPr>
  </w:style>
  <w:style w:type="paragraph" w:styleId="2">
    <w:name w:val="Body Text 2"/>
    <w:basedOn w:val="a1"/>
    <w:link w:val="20"/>
    <w:uiPriority w:val="99"/>
    <w:semiHidden/>
    <w:unhideWhenUsed/>
    <w:rsid w:val="00991CFC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991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rsid w:val="00991C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91C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91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74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8B397B"/>
    <w:pPr>
      <w:spacing w:after="120" w:line="276" w:lineRule="auto"/>
      <w:ind w:left="283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8B397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Heading1Char">
    <w:name w:val="Heading 1 Char"/>
    <w:rsid w:val="00C672B7"/>
    <w:rPr>
      <w:rFonts w:ascii="Times New Roman" w:hAnsi="Times New Roman" w:cs="Times New Roman"/>
      <w:sz w:val="20"/>
      <w:szCs w:val="20"/>
    </w:rPr>
  </w:style>
  <w:style w:type="paragraph" w:styleId="af6">
    <w:name w:val="Title"/>
    <w:basedOn w:val="a1"/>
    <w:link w:val="af7"/>
    <w:qFormat/>
    <w:rsid w:val="00245974"/>
    <w:pPr>
      <w:jc w:val="center"/>
    </w:pPr>
    <w:rPr>
      <w:b/>
      <w:bCs/>
      <w:sz w:val="20"/>
    </w:rPr>
  </w:style>
  <w:style w:type="character" w:customStyle="1" w:styleId="af7">
    <w:name w:val="Заголовок Знак"/>
    <w:basedOn w:val="a2"/>
    <w:link w:val="af6"/>
    <w:rsid w:val="002459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0">
    <w:name w:val="Знак Знак Знак Знак"/>
    <w:basedOn w:val="a1"/>
    <w:rsid w:val="00CC204D"/>
    <w:pPr>
      <w:numPr>
        <w:numId w:val="24"/>
      </w:numPr>
      <w:tabs>
        <w:tab w:val="clear" w:pos="720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CC204D"/>
    <w:pPr>
      <w:numPr>
        <w:numId w:val="3"/>
      </w:numPr>
      <w:spacing w:before="100" w:beforeAutospacing="1" w:after="100" w:afterAutospacing="1"/>
    </w:pPr>
  </w:style>
  <w:style w:type="paragraph" w:customStyle="1" w:styleId="af8">
    <w:name w:val="Знак Знак Знак Знак"/>
    <w:basedOn w:val="a1"/>
    <w:rsid w:val="0075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1"/>
    <w:rsid w:val="005F2AD2"/>
    <w:pPr>
      <w:widowControl w:val="0"/>
      <w:autoSpaceDE w:val="0"/>
      <w:autoSpaceDN w:val="0"/>
      <w:adjustRightInd w:val="0"/>
      <w:spacing w:line="321" w:lineRule="exact"/>
      <w:ind w:firstLine="346"/>
      <w:jc w:val="both"/>
    </w:pPr>
  </w:style>
  <w:style w:type="paragraph" w:customStyle="1" w:styleId="s3">
    <w:name w:val="s_3"/>
    <w:basedOn w:val="a1"/>
    <w:rsid w:val="000E7C4D"/>
    <w:pPr>
      <w:spacing w:before="100" w:beforeAutospacing="1" w:after="100" w:afterAutospacing="1"/>
    </w:pPr>
  </w:style>
  <w:style w:type="table" w:styleId="af9">
    <w:name w:val="Table Grid"/>
    <w:basedOn w:val="a3"/>
    <w:uiPriority w:val="59"/>
    <w:rsid w:val="008D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1D6AE2"/>
  </w:style>
  <w:style w:type="character" w:styleId="afa">
    <w:name w:val="page number"/>
    <w:basedOn w:val="a2"/>
    <w:uiPriority w:val="99"/>
    <w:semiHidden/>
    <w:unhideWhenUsed/>
    <w:rsid w:val="0058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pavlova_j_v</dc:creator>
  <cp:lastModifiedBy>Светлана Поспелова</cp:lastModifiedBy>
  <cp:revision>25</cp:revision>
  <cp:lastPrinted>2012-05-22T10:24:00Z</cp:lastPrinted>
  <dcterms:created xsi:type="dcterms:W3CDTF">2023-07-11T17:09:00Z</dcterms:created>
  <dcterms:modified xsi:type="dcterms:W3CDTF">2023-09-18T16:02:00Z</dcterms:modified>
</cp:coreProperties>
</file>